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18" w:rsidRPr="007A239B" w:rsidRDefault="007A239B" w:rsidP="000C6A18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Нелли </w:t>
      </w:r>
      <w:r w:rsidR="00317633">
        <w:rPr>
          <w:b/>
          <w:i/>
          <w:sz w:val="28"/>
          <w:szCs w:val="28"/>
        </w:rPr>
        <w:t>Романович</w:t>
      </w:r>
      <w:r w:rsidR="000C6A18" w:rsidRPr="007A239B">
        <w:rPr>
          <w:b/>
          <w:i/>
          <w:sz w:val="28"/>
          <w:szCs w:val="28"/>
        </w:rPr>
        <w:t>,</w:t>
      </w:r>
    </w:p>
    <w:p w:rsidR="000C6A18" w:rsidRPr="007A239B" w:rsidRDefault="000C6A18" w:rsidP="000C6A18">
      <w:pPr>
        <w:rPr>
          <w:i/>
          <w:sz w:val="28"/>
          <w:szCs w:val="28"/>
        </w:rPr>
      </w:pPr>
      <w:r w:rsidRPr="007A239B">
        <w:rPr>
          <w:i/>
          <w:sz w:val="28"/>
          <w:szCs w:val="28"/>
        </w:rPr>
        <w:t>доктор социолог</w:t>
      </w:r>
      <w:r w:rsidR="00317633">
        <w:rPr>
          <w:i/>
          <w:sz w:val="28"/>
          <w:szCs w:val="28"/>
        </w:rPr>
        <w:t>ических</w:t>
      </w:r>
      <w:r w:rsidRPr="007A239B">
        <w:rPr>
          <w:i/>
          <w:sz w:val="28"/>
          <w:szCs w:val="28"/>
        </w:rPr>
        <w:t xml:space="preserve"> наук, </w:t>
      </w:r>
    </w:p>
    <w:p w:rsidR="000C6A18" w:rsidRPr="007A239B" w:rsidRDefault="000C6A18" w:rsidP="000C6A18">
      <w:pPr>
        <w:rPr>
          <w:i/>
          <w:sz w:val="28"/>
          <w:szCs w:val="28"/>
        </w:rPr>
      </w:pPr>
      <w:r w:rsidRPr="007A239B">
        <w:rPr>
          <w:i/>
          <w:sz w:val="28"/>
          <w:szCs w:val="28"/>
        </w:rPr>
        <w:t xml:space="preserve">профессор кафедры политологии и политического управления </w:t>
      </w:r>
      <w:proofErr w:type="spellStart"/>
      <w:r w:rsidRPr="007A239B">
        <w:rPr>
          <w:i/>
          <w:sz w:val="28"/>
          <w:szCs w:val="28"/>
        </w:rPr>
        <w:t>РАНХиГС</w:t>
      </w:r>
      <w:proofErr w:type="spellEnd"/>
    </w:p>
    <w:p w:rsidR="00317633" w:rsidRDefault="000C6A18" w:rsidP="00317633">
      <w:pPr>
        <w:spacing w:line="276" w:lineRule="auto"/>
        <w:rPr>
          <w:i/>
          <w:sz w:val="28"/>
          <w:szCs w:val="28"/>
        </w:rPr>
      </w:pPr>
      <w:r w:rsidRPr="007A239B">
        <w:rPr>
          <w:i/>
          <w:sz w:val="28"/>
          <w:szCs w:val="28"/>
        </w:rPr>
        <w:t xml:space="preserve">при Президенте РФ (Воронежский филиал), </w:t>
      </w:r>
    </w:p>
    <w:p w:rsidR="00317633" w:rsidRPr="007A239B" w:rsidRDefault="00317633" w:rsidP="001716EB">
      <w:pPr>
        <w:rPr>
          <w:i/>
          <w:sz w:val="28"/>
          <w:szCs w:val="28"/>
        </w:rPr>
      </w:pPr>
      <w:r w:rsidRPr="007A239B">
        <w:rPr>
          <w:i/>
          <w:sz w:val="28"/>
          <w:szCs w:val="28"/>
        </w:rPr>
        <w:t>генеральный директор Института Общественного мнения «</w:t>
      </w:r>
      <w:proofErr w:type="spellStart"/>
      <w:r w:rsidRPr="007A239B">
        <w:rPr>
          <w:i/>
          <w:sz w:val="28"/>
          <w:szCs w:val="28"/>
        </w:rPr>
        <w:t>Квалитас</w:t>
      </w:r>
      <w:proofErr w:type="spellEnd"/>
      <w:r w:rsidRPr="007A239B">
        <w:rPr>
          <w:i/>
          <w:sz w:val="28"/>
          <w:szCs w:val="28"/>
        </w:rPr>
        <w:t>»</w:t>
      </w:r>
    </w:p>
    <w:p w:rsidR="001716EB" w:rsidRDefault="001716EB" w:rsidP="001716EB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317633" w:rsidRPr="00317633" w:rsidRDefault="00317633" w:rsidP="001716EB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317633">
        <w:rPr>
          <w:b/>
          <w:sz w:val="28"/>
          <w:szCs w:val="28"/>
          <w:lang w:eastAsia="en-US"/>
        </w:rPr>
        <w:t>Религиозные взгляды и поведение жителей Воронежской области</w:t>
      </w:r>
    </w:p>
    <w:p w:rsidR="00562F9B" w:rsidRDefault="00562F9B" w:rsidP="001716EB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3A4D6D" w:rsidRPr="001716EB" w:rsidRDefault="003A4D6D" w:rsidP="007F3537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1716EB">
        <w:rPr>
          <w:sz w:val="28"/>
          <w:szCs w:val="28"/>
          <w:lang w:eastAsia="en-US"/>
        </w:rPr>
        <w:t xml:space="preserve">Индифферентное определение «верующий» возникло в атеистической атмосфере Советского Союза, когда государственной религией был признан материализм и под одну метелку попадали представители всех конфессий, которые признавали наличие высшего разума. Получалось, что «верующий» – это просто тот, кто не атеист.  Определение это сохранилось в обиходе и по сей день, и вот </w:t>
      </w:r>
      <w:r w:rsidR="00A94C52" w:rsidRPr="001716EB">
        <w:rPr>
          <w:sz w:val="28"/>
          <w:szCs w:val="28"/>
          <w:lang w:eastAsia="en-US"/>
        </w:rPr>
        <w:t>Институт общественного мнения «</w:t>
      </w:r>
      <w:proofErr w:type="spellStart"/>
      <w:r w:rsidR="00A94C52" w:rsidRPr="001716EB">
        <w:rPr>
          <w:sz w:val="28"/>
          <w:szCs w:val="28"/>
          <w:lang w:eastAsia="en-US"/>
        </w:rPr>
        <w:t>Квалитас</w:t>
      </w:r>
      <w:proofErr w:type="spellEnd"/>
      <w:r w:rsidR="00A94C52" w:rsidRPr="001716EB">
        <w:rPr>
          <w:sz w:val="28"/>
          <w:szCs w:val="28"/>
          <w:lang w:eastAsia="en-US"/>
        </w:rPr>
        <w:t xml:space="preserve">» </w:t>
      </w:r>
      <w:r w:rsidR="009C7AB7" w:rsidRPr="001716EB">
        <w:rPr>
          <w:sz w:val="28"/>
          <w:szCs w:val="28"/>
          <w:lang w:eastAsia="en-US"/>
        </w:rPr>
        <w:t xml:space="preserve">уже в третий раз задает </w:t>
      </w:r>
      <w:r w:rsidR="00A94C52" w:rsidRPr="001716EB">
        <w:rPr>
          <w:sz w:val="28"/>
          <w:szCs w:val="28"/>
          <w:lang w:eastAsia="en-US"/>
        </w:rPr>
        <w:t>воронежцам</w:t>
      </w:r>
      <w:r w:rsidRPr="001716EB">
        <w:rPr>
          <w:sz w:val="28"/>
          <w:szCs w:val="28"/>
          <w:lang w:eastAsia="en-US"/>
        </w:rPr>
        <w:t xml:space="preserve"> этот вопрос</w:t>
      </w:r>
      <w:r w:rsidR="001716EB">
        <w:rPr>
          <w:sz w:val="28"/>
          <w:szCs w:val="28"/>
          <w:lang w:eastAsia="en-US"/>
        </w:rPr>
        <w:t xml:space="preserve">: </w:t>
      </w:r>
      <w:r w:rsidR="00A94C52" w:rsidRPr="001716EB">
        <w:rPr>
          <w:i/>
          <w:sz w:val="28"/>
          <w:szCs w:val="28"/>
          <w:lang w:eastAsia="en-US"/>
        </w:rPr>
        <w:t>«Считаете ли Вы себя верующим человеком</w:t>
      </w:r>
      <w:r w:rsidR="001716EB" w:rsidRPr="001716EB">
        <w:rPr>
          <w:i/>
          <w:sz w:val="28"/>
          <w:szCs w:val="28"/>
          <w:lang w:eastAsia="en-US"/>
        </w:rPr>
        <w:t>?»</w:t>
      </w:r>
      <w:r w:rsidR="001716EB">
        <w:rPr>
          <w:sz w:val="28"/>
          <w:szCs w:val="28"/>
          <w:lang w:eastAsia="en-US"/>
        </w:rPr>
        <w:t xml:space="preserve"> </w:t>
      </w:r>
      <w:r w:rsidR="009C7AB7" w:rsidRPr="001716EB">
        <w:rPr>
          <w:sz w:val="28"/>
          <w:szCs w:val="28"/>
          <w:lang w:eastAsia="en-US"/>
        </w:rPr>
        <w:t>(Институт общественного мнения «</w:t>
      </w:r>
      <w:proofErr w:type="spellStart"/>
      <w:r w:rsidR="009C7AB7" w:rsidRPr="001716EB">
        <w:rPr>
          <w:sz w:val="28"/>
          <w:szCs w:val="28"/>
          <w:lang w:eastAsia="en-US"/>
        </w:rPr>
        <w:t>Квалитас</w:t>
      </w:r>
      <w:proofErr w:type="spellEnd"/>
      <w:r w:rsidR="009C7AB7" w:rsidRPr="001716EB">
        <w:rPr>
          <w:sz w:val="28"/>
          <w:szCs w:val="28"/>
          <w:lang w:eastAsia="en-US"/>
        </w:rPr>
        <w:t xml:space="preserve">» </w:t>
      </w:r>
      <w:r w:rsidR="00562F9B" w:rsidRPr="001716EB">
        <w:rPr>
          <w:sz w:val="28"/>
          <w:szCs w:val="28"/>
          <w:lang w:eastAsia="en-US"/>
        </w:rPr>
        <w:t>ежемесячно с 1998 года проводит репрезентативные для взрослого населения (старше 18 лет) города Воронежа опросы, выборка от 600 до 1200 человек)</w:t>
      </w:r>
      <w:r w:rsidRPr="001716EB">
        <w:rPr>
          <w:sz w:val="28"/>
          <w:szCs w:val="28"/>
          <w:lang w:eastAsia="en-US"/>
        </w:rPr>
        <w:t>. Сравним ответы</w:t>
      </w:r>
      <w:r w:rsidR="009C7AB7" w:rsidRPr="001716EB">
        <w:rPr>
          <w:sz w:val="28"/>
          <w:szCs w:val="28"/>
          <w:lang w:eastAsia="en-US"/>
        </w:rPr>
        <w:t xml:space="preserve"> население в 2002, 2006 и 2012 годах</w:t>
      </w:r>
      <w:r w:rsidR="00562F9B" w:rsidRPr="001716EB">
        <w:rPr>
          <w:sz w:val="28"/>
          <w:szCs w:val="28"/>
          <w:lang w:eastAsia="en-US"/>
        </w:rPr>
        <w:t xml:space="preserve"> (график 1)</w:t>
      </w:r>
      <w:r w:rsidR="009C7AB7" w:rsidRPr="001716EB">
        <w:rPr>
          <w:sz w:val="28"/>
          <w:szCs w:val="28"/>
          <w:lang w:eastAsia="en-US"/>
        </w:rPr>
        <w:t>.</w:t>
      </w:r>
      <w:r w:rsidRPr="001716EB">
        <w:rPr>
          <w:sz w:val="28"/>
          <w:szCs w:val="28"/>
          <w:lang w:eastAsia="en-US"/>
        </w:rPr>
        <w:t xml:space="preserve"> </w:t>
      </w:r>
    </w:p>
    <w:p w:rsidR="003A4D6D" w:rsidRPr="00571320" w:rsidRDefault="003A4D6D" w:rsidP="007F3537">
      <w:pPr>
        <w:autoSpaceDE w:val="0"/>
        <w:autoSpaceDN w:val="0"/>
        <w:spacing w:after="120" w:line="276" w:lineRule="auto"/>
        <w:ind w:left="360"/>
        <w:jc w:val="center"/>
        <w:rPr>
          <w:b/>
          <w:bCs/>
          <w:i/>
          <w:sz w:val="28"/>
          <w:szCs w:val="28"/>
        </w:rPr>
      </w:pPr>
      <w:r w:rsidRPr="00571320">
        <w:rPr>
          <w:b/>
          <w:bCs/>
          <w:i/>
          <w:sz w:val="28"/>
          <w:szCs w:val="28"/>
        </w:rPr>
        <w:t>Считаете ли Вы себя верующим человеком?</w:t>
      </w:r>
    </w:p>
    <w:p w:rsidR="003A4D6D" w:rsidRPr="005014E6" w:rsidRDefault="003A4D6D" w:rsidP="007F3537">
      <w:pPr>
        <w:spacing w:line="276" w:lineRule="auto"/>
        <w:ind w:right="49"/>
        <w:jc w:val="center"/>
      </w:pPr>
      <w:r>
        <w:rPr>
          <w:noProof/>
        </w:rPr>
        <w:drawing>
          <wp:inline distT="0" distB="0" distL="0" distR="0" wp14:anchorId="3F68DD5C" wp14:editId="3500F242">
            <wp:extent cx="6373368" cy="1883664"/>
            <wp:effectExtent l="0" t="0" r="27940" b="2159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4D6D" w:rsidRPr="005014E6" w:rsidRDefault="003A4D6D" w:rsidP="007F3537">
      <w:pPr>
        <w:spacing w:line="276" w:lineRule="auto"/>
        <w:ind w:right="49" w:firstLine="540"/>
        <w:jc w:val="both"/>
        <w:rPr>
          <w:sz w:val="16"/>
          <w:szCs w:val="16"/>
        </w:rPr>
      </w:pPr>
    </w:p>
    <w:p w:rsidR="006701F4" w:rsidRDefault="003A4D6D" w:rsidP="007F3537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571320">
        <w:rPr>
          <w:sz w:val="28"/>
          <w:szCs w:val="28"/>
          <w:lang w:eastAsia="en-US"/>
        </w:rPr>
        <w:t xml:space="preserve">Судя по результатам опросов, число людей, называющих себя верующими, неуклонно возрастает (с 68% до 83%), а число атеистов – сокращается (с 23% до 12%). </w:t>
      </w:r>
    </w:p>
    <w:p w:rsidR="005B0C90" w:rsidRDefault="004D2187" w:rsidP="00622D6E">
      <w:pPr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r w:rsidRPr="00622D6E">
        <w:rPr>
          <w:i/>
          <w:sz w:val="28"/>
          <w:szCs w:val="28"/>
          <w:lang w:eastAsia="en-US"/>
        </w:rPr>
        <w:t>«К какому вероисповеданию Вы себя относите</w:t>
      </w:r>
      <w:r w:rsidR="007F3537" w:rsidRPr="00622D6E">
        <w:rPr>
          <w:i/>
          <w:sz w:val="28"/>
          <w:szCs w:val="28"/>
          <w:lang w:eastAsia="en-US"/>
        </w:rPr>
        <w:t>»?</w:t>
      </w:r>
      <w:r w:rsidR="007F353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- </w:t>
      </w:r>
      <w:r w:rsidR="007F3537">
        <w:rPr>
          <w:sz w:val="28"/>
          <w:szCs w:val="28"/>
          <w:lang w:eastAsia="en-US"/>
        </w:rPr>
        <w:t>решили мы уточнить характер верования респондентов. Получили ответы:</w:t>
      </w:r>
      <w:r w:rsidR="00622D6E">
        <w:rPr>
          <w:sz w:val="28"/>
          <w:szCs w:val="28"/>
          <w:lang w:eastAsia="en-US"/>
        </w:rPr>
        <w:t xml:space="preserve"> </w:t>
      </w:r>
      <w:r w:rsidR="00622D6E" w:rsidRPr="00622D6E">
        <w:rPr>
          <w:i/>
          <w:sz w:val="28"/>
          <w:szCs w:val="28"/>
          <w:lang w:eastAsia="en-US"/>
        </w:rPr>
        <w:t>п</w:t>
      </w:r>
      <w:r w:rsidR="007F3537" w:rsidRPr="00622D6E">
        <w:rPr>
          <w:i/>
          <w:sz w:val="28"/>
          <w:szCs w:val="28"/>
          <w:lang w:eastAsia="en-US"/>
        </w:rPr>
        <w:t xml:space="preserve">равославие </w:t>
      </w:r>
      <w:r w:rsidR="005B0C90" w:rsidRPr="00622D6E">
        <w:rPr>
          <w:i/>
          <w:sz w:val="28"/>
          <w:szCs w:val="28"/>
          <w:lang w:eastAsia="en-US"/>
        </w:rPr>
        <w:t>–</w:t>
      </w:r>
      <w:r w:rsidR="007F3537" w:rsidRPr="00622D6E">
        <w:rPr>
          <w:i/>
          <w:sz w:val="28"/>
          <w:szCs w:val="28"/>
          <w:lang w:eastAsia="en-US"/>
        </w:rPr>
        <w:t xml:space="preserve"> </w:t>
      </w:r>
      <w:r w:rsidR="005B0C90" w:rsidRPr="00622D6E">
        <w:rPr>
          <w:i/>
          <w:sz w:val="28"/>
          <w:szCs w:val="28"/>
          <w:lang w:val="en-US" w:eastAsia="en-US"/>
        </w:rPr>
        <w:t>88%</w:t>
      </w:r>
      <w:r w:rsidR="005B0C90" w:rsidRPr="00622D6E">
        <w:rPr>
          <w:i/>
          <w:sz w:val="28"/>
          <w:szCs w:val="28"/>
          <w:lang w:eastAsia="en-US"/>
        </w:rPr>
        <w:t>,</w:t>
      </w:r>
      <w:r w:rsidR="00622D6E">
        <w:rPr>
          <w:i/>
          <w:sz w:val="28"/>
          <w:szCs w:val="28"/>
          <w:lang w:eastAsia="en-US"/>
        </w:rPr>
        <w:t xml:space="preserve"> к</w:t>
      </w:r>
      <w:r w:rsidR="005B0C90" w:rsidRPr="00622D6E">
        <w:rPr>
          <w:i/>
          <w:sz w:val="28"/>
          <w:szCs w:val="28"/>
          <w:lang w:eastAsia="en-US"/>
        </w:rPr>
        <w:t>атоличество – 0,5%,</w:t>
      </w:r>
      <w:r w:rsidR="00622D6E">
        <w:rPr>
          <w:i/>
          <w:sz w:val="28"/>
          <w:szCs w:val="28"/>
          <w:lang w:eastAsia="en-US"/>
        </w:rPr>
        <w:t xml:space="preserve"> и</w:t>
      </w:r>
      <w:r w:rsidR="005B0C90" w:rsidRPr="00622D6E">
        <w:rPr>
          <w:i/>
          <w:sz w:val="28"/>
          <w:szCs w:val="28"/>
          <w:lang w:eastAsia="en-US"/>
        </w:rPr>
        <w:t>слам – 0,2%,</w:t>
      </w:r>
      <w:r w:rsidR="00622D6E">
        <w:rPr>
          <w:i/>
          <w:sz w:val="28"/>
          <w:szCs w:val="28"/>
          <w:lang w:eastAsia="en-US"/>
        </w:rPr>
        <w:t>д</w:t>
      </w:r>
      <w:r w:rsidR="005B0C90" w:rsidRPr="00622D6E">
        <w:rPr>
          <w:i/>
          <w:sz w:val="28"/>
          <w:szCs w:val="28"/>
          <w:lang w:eastAsia="en-US"/>
        </w:rPr>
        <w:t>ругое – 3,2%,</w:t>
      </w:r>
      <w:r w:rsidR="00622D6E">
        <w:rPr>
          <w:i/>
          <w:sz w:val="28"/>
          <w:szCs w:val="28"/>
          <w:lang w:eastAsia="en-US"/>
        </w:rPr>
        <w:t>з</w:t>
      </w:r>
      <w:r w:rsidR="005B0C90" w:rsidRPr="00622D6E">
        <w:rPr>
          <w:i/>
          <w:sz w:val="28"/>
          <w:szCs w:val="28"/>
          <w:lang w:eastAsia="en-US"/>
        </w:rPr>
        <w:t xml:space="preserve">атрудняюсь ответить – 8,1%. </w:t>
      </w:r>
    </w:p>
    <w:p w:rsidR="00134C21" w:rsidRPr="00622D6E" w:rsidRDefault="00134C21" w:rsidP="00622D6E">
      <w:pPr>
        <w:spacing w:line="276" w:lineRule="auto"/>
        <w:ind w:firstLine="567"/>
        <w:jc w:val="both"/>
        <w:rPr>
          <w:i/>
          <w:sz w:val="28"/>
          <w:szCs w:val="28"/>
          <w:lang w:eastAsia="en-US"/>
        </w:rPr>
      </w:pPr>
      <w:proofErr w:type="gramStart"/>
      <w:r w:rsidRPr="00622D6E">
        <w:rPr>
          <w:sz w:val="28"/>
          <w:szCs w:val="28"/>
          <w:lang w:eastAsia="en-US"/>
        </w:rPr>
        <w:t xml:space="preserve">Графа «другое» заключает в себе такие ответы, как: </w:t>
      </w:r>
      <w:r w:rsidRPr="00622D6E">
        <w:rPr>
          <w:i/>
          <w:sz w:val="28"/>
          <w:szCs w:val="28"/>
          <w:lang w:eastAsia="en-US"/>
        </w:rPr>
        <w:t>«атеизм»</w:t>
      </w:r>
      <w:r w:rsidRPr="00622D6E">
        <w:rPr>
          <w:sz w:val="28"/>
          <w:szCs w:val="28"/>
          <w:lang w:eastAsia="en-US"/>
        </w:rPr>
        <w:t xml:space="preserve"> - 5, </w:t>
      </w:r>
      <w:r w:rsidRPr="00622D6E">
        <w:rPr>
          <w:i/>
          <w:sz w:val="28"/>
          <w:szCs w:val="28"/>
          <w:lang w:eastAsia="en-US"/>
        </w:rPr>
        <w:t>«протестантизм»</w:t>
      </w:r>
      <w:r w:rsidRPr="00622D6E">
        <w:rPr>
          <w:sz w:val="28"/>
          <w:szCs w:val="28"/>
          <w:lang w:eastAsia="en-US"/>
        </w:rPr>
        <w:t xml:space="preserve"> – 3, </w:t>
      </w:r>
      <w:r w:rsidRPr="00622D6E">
        <w:rPr>
          <w:i/>
          <w:sz w:val="28"/>
          <w:szCs w:val="28"/>
          <w:lang w:eastAsia="en-US"/>
        </w:rPr>
        <w:t>«ни к какому»</w:t>
      </w:r>
      <w:r w:rsidRPr="00622D6E">
        <w:rPr>
          <w:sz w:val="28"/>
          <w:szCs w:val="28"/>
          <w:lang w:eastAsia="en-US"/>
        </w:rPr>
        <w:t xml:space="preserve"> -3, </w:t>
      </w:r>
      <w:r w:rsidRPr="00622D6E">
        <w:rPr>
          <w:i/>
          <w:sz w:val="28"/>
          <w:szCs w:val="28"/>
          <w:lang w:eastAsia="en-US"/>
        </w:rPr>
        <w:t>«христианское»</w:t>
      </w:r>
      <w:r w:rsidRPr="00622D6E">
        <w:rPr>
          <w:sz w:val="28"/>
          <w:szCs w:val="28"/>
          <w:lang w:eastAsia="en-US"/>
        </w:rPr>
        <w:t xml:space="preserve"> – 2, </w:t>
      </w:r>
      <w:r w:rsidRPr="00622D6E">
        <w:rPr>
          <w:i/>
          <w:sz w:val="28"/>
          <w:szCs w:val="28"/>
          <w:lang w:eastAsia="en-US"/>
        </w:rPr>
        <w:t>«агностик</w:t>
      </w:r>
      <w:r w:rsidRPr="00622D6E">
        <w:rPr>
          <w:sz w:val="28"/>
          <w:szCs w:val="28"/>
          <w:lang w:eastAsia="en-US"/>
        </w:rPr>
        <w:t xml:space="preserve">» - 1, </w:t>
      </w:r>
      <w:r w:rsidRPr="00622D6E">
        <w:rPr>
          <w:i/>
          <w:sz w:val="28"/>
          <w:szCs w:val="28"/>
          <w:lang w:eastAsia="en-US"/>
        </w:rPr>
        <w:t xml:space="preserve">«баптизм» </w:t>
      </w:r>
      <w:r w:rsidRPr="00622D6E">
        <w:rPr>
          <w:sz w:val="28"/>
          <w:szCs w:val="28"/>
          <w:lang w:eastAsia="en-US"/>
        </w:rPr>
        <w:t xml:space="preserve">– 1, </w:t>
      </w:r>
      <w:r w:rsidRPr="00622D6E">
        <w:rPr>
          <w:i/>
          <w:sz w:val="28"/>
          <w:szCs w:val="28"/>
          <w:lang w:eastAsia="en-US"/>
        </w:rPr>
        <w:t>«в высший космический разум»</w:t>
      </w:r>
      <w:r w:rsidRPr="00622D6E">
        <w:rPr>
          <w:sz w:val="28"/>
          <w:szCs w:val="28"/>
          <w:lang w:eastAsia="en-US"/>
        </w:rPr>
        <w:t xml:space="preserve"> – 1, </w:t>
      </w:r>
      <w:r w:rsidRPr="00622D6E">
        <w:rPr>
          <w:i/>
          <w:sz w:val="28"/>
          <w:szCs w:val="28"/>
          <w:lang w:eastAsia="en-US"/>
        </w:rPr>
        <w:t>«иудаизм</w:t>
      </w:r>
      <w:r w:rsidRPr="00622D6E">
        <w:rPr>
          <w:sz w:val="28"/>
          <w:szCs w:val="28"/>
          <w:lang w:eastAsia="en-US"/>
        </w:rPr>
        <w:t xml:space="preserve">» – 1, </w:t>
      </w:r>
      <w:r w:rsidRPr="00622D6E">
        <w:rPr>
          <w:i/>
          <w:sz w:val="28"/>
          <w:szCs w:val="28"/>
          <w:lang w:eastAsia="en-US"/>
        </w:rPr>
        <w:t xml:space="preserve">«наличие Всевышнего» </w:t>
      </w:r>
      <w:r w:rsidRPr="00622D6E">
        <w:rPr>
          <w:sz w:val="28"/>
          <w:szCs w:val="28"/>
          <w:lang w:eastAsia="en-US"/>
        </w:rPr>
        <w:t xml:space="preserve">– 1, </w:t>
      </w:r>
      <w:r w:rsidRPr="00622D6E">
        <w:rPr>
          <w:i/>
          <w:sz w:val="28"/>
          <w:szCs w:val="28"/>
          <w:lang w:eastAsia="en-US"/>
        </w:rPr>
        <w:t xml:space="preserve">«собственному вероисповеданию» </w:t>
      </w:r>
      <w:r w:rsidRPr="00622D6E">
        <w:rPr>
          <w:sz w:val="28"/>
          <w:szCs w:val="28"/>
          <w:lang w:eastAsia="en-US"/>
        </w:rPr>
        <w:t>– 1.</w:t>
      </w: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proofErr w:type="gramEnd"/>
    </w:p>
    <w:p w:rsidR="003A4D6D" w:rsidRPr="00622D6E" w:rsidRDefault="00622D6E" w:rsidP="00622D6E">
      <w:pPr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622D6E">
        <w:rPr>
          <w:sz w:val="28"/>
          <w:szCs w:val="28"/>
          <w:lang w:eastAsia="en-US"/>
        </w:rPr>
        <w:lastRenderedPageBreak/>
        <w:t>П</w:t>
      </w:r>
      <w:r w:rsidR="003A4D6D" w:rsidRPr="00622D6E">
        <w:rPr>
          <w:sz w:val="28"/>
          <w:szCs w:val="28"/>
          <w:lang w:eastAsia="en-US"/>
        </w:rPr>
        <w:t>одавляющее большинство опрошенных (</w:t>
      </w:r>
      <w:r w:rsidR="003A4D6D" w:rsidRPr="00622D6E">
        <w:rPr>
          <w:b/>
          <w:sz w:val="28"/>
          <w:szCs w:val="28"/>
          <w:lang w:eastAsia="en-US"/>
        </w:rPr>
        <w:t>88%</w:t>
      </w:r>
      <w:r w:rsidR="003A4D6D" w:rsidRPr="00622D6E">
        <w:rPr>
          <w:sz w:val="28"/>
          <w:szCs w:val="28"/>
          <w:lang w:eastAsia="en-US"/>
        </w:rPr>
        <w:t>) отнесли себя к православному вероисповеданию. Следует отметить, что на этот вопрос отвечали все респонденты, в том числе и неверующие. В результате «православных»  (</w:t>
      </w:r>
      <w:r w:rsidR="003A4D6D" w:rsidRPr="00622D6E">
        <w:rPr>
          <w:b/>
          <w:sz w:val="28"/>
          <w:szCs w:val="28"/>
          <w:lang w:eastAsia="en-US"/>
        </w:rPr>
        <w:t>88%</w:t>
      </w:r>
      <w:r w:rsidR="003A4D6D" w:rsidRPr="00622D6E">
        <w:rPr>
          <w:sz w:val="28"/>
          <w:szCs w:val="28"/>
          <w:lang w:eastAsia="en-US"/>
        </w:rPr>
        <w:t>) оказалось больше, чем «верующих» (</w:t>
      </w:r>
      <w:r w:rsidR="003A4D6D" w:rsidRPr="00622D6E">
        <w:rPr>
          <w:b/>
          <w:sz w:val="28"/>
          <w:szCs w:val="28"/>
          <w:lang w:eastAsia="en-US"/>
        </w:rPr>
        <w:t>83%</w:t>
      </w:r>
      <w:r w:rsidR="003A4D6D" w:rsidRPr="00622D6E">
        <w:rPr>
          <w:sz w:val="28"/>
          <w:szCs w:val="28"/>
          <w:lang w:eastAsia="en-US"/>
        </w:rPr>
        <w:t xml:space="preserve">). Люди считают себя православными вне зависимости от своего отношения к Богу, но и  просто потому, что принадлежат к православной культуре России. </w:t>
      </w:r>
    </w:p>
    <w:p w:rsidR="003A4D6D" w:rsidRPr="00485FAD" w:rsidRDefault="003A4D6D" w:rsidP="00622D6E">
      <w:pPr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622D6E">
        <w:rPr>
          <w:sz w:val="28"/>
          <w:szCs w:val="28"/>
          <w:lang w:eastAsia="en-US"/>
        </w:rPr>
        <w:t xml:space="preserve">Расчет корреляционных связей между верой и исповеданием показывает, что </w:t>
      </w:r>
      <w:r w:rsidRPr="00485FAD">
        <w:rPr>
          <w:sz w:val="28"/>
          <w:szCs w:val="28"/>
          <w:lang w:eastAsia="en-US"/>
        </w:rPr>
        <w:t xml:space="preserve">среди людей, называющих себя православными, </w:t>
      </w:r>
      <w:r w:rsidRPr="00485FAD">
        <w:rPr>
          <w:b/>
          <w:sz w:val="28"/>
          <w:szCs w:val="28"/>
          <w:lang w:eastAsia="en-US"/>
        </w:rPr>
        <w:t>5%</w:t>
      </w:r>
      <w:r w:rsidRPr="00485FAD">
        <w:rPr>
          <w:color w:val="33CCCC"/>
          <w:sz w:val="28"/>
          <w:szCs w:val="28"/>
          <w:lang w:eastAsia="en-US"/>
        </w:rPr>
        <w:t xml:space="preserve"> </w:t>
      </w:r>
      <w:r w:rsidRPr="00485FAD">
        <w:rPr>
          <w:sz w:val="28"/>
          <w:szCs w:val="28"/>
          <w:lang w:eastAsia="en-US"/>
        </w:rPr>
        <w:t xml:space="preserve">откровенно не верят в Бога, а </w:t>
      </w:r>
      <w:r w:rsidRPr="00485FAD">
        <w:rPr>
          <w:b/>
          <w:sz w:val="28"/>
          <w:szCs w:val="28"/>
          <w:lang w:eastAsia="en-US"/>
        </w:rPr>
        <w:t>4%</w:t>
      </w:r>
      <w:r w:rsidRPr="00485FAD">
        <w:rPr>
          <w:sz w:val="28"/>
          <w:szCs w:val="28"/>
          <w:lang w:eastAsia="en-US"/>
        </w:rPr>
        <w:t xml:space="preserve"> находятся в подвешенном состоянии между верой и неверием (затруднились ответить на вопрос о наличии веры). А среди тех, кто причислил себя к атеистам, почти половина (</w:t>
      </w:r>
      <w:r w:rsidRPr="00485FAD">
        <w:rPr>
          <w:b/>
          <w:sz w:val="28"/>
          <w:szCs w:val="28"/>
          <w:lang w:eastAsia="en-US"/>
        </w:rPr>
        <w:t>40%</w:t>
      </w:r>
      <w:r w:rsidRPr="00485FAD">
        <w:rPr>
          <w:sz w:val="28"/>
          <w:szCs w:val="28"/>
          <w:lang w:eastAsia="en-US"/>
        </w:rPr>
        <w:t xml:space="preserve">), тем не менее,  считает себя православными людьми. </w:t>
      </w:r>
    </w:p>
    <w:p w:rsidR="003A4D6D" w:rsidRDefault="003A4D6D" w:rsidP="00622D6E">
      <w:pPr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485FAD">
        <w:rPr>
          <w:sz w:val="28"/>
          <w:szCs w:val="28"/>
          <w:lang w:eastAsia="en-US"/>
        </w:rPr>
        <w:t>Среди тех, кто исповедует православие, мужчин (</w:t>
      </w:r>
      <w:r w:rsidRPr="00485FAD">
        <w:rPr>
          <w:b/>
          <w:sz w:val="28"/>
          <w:szCs w:val="28"/>
          <w:lang w:eastAsia="en-US"/>
        </w:rPr>
        <w:t>78%</w:t>
      </w:r>
      <w:r w:rsidRPr="00485FAD">
        <w:rPr>
          <w:sz w:val="28"/>
          <w:szCs w:val="28"/>
          <w:lang w:eastAsia="en-US"/>
        </w:rPr>
        <w:t>) заметно меньше, чем женщин (</w:t>
      </w:r>
      <w:r w:rsidRPr="00485FAD">
        <w:rPr>
          <w:b/>
          <w:sz w:val="28"/>
          <w:szCs w:val="28"/>
          <w:lang w:eastAsia="en-US"/>
        </w:rPr>
        <w:t>96%</w:t>
      </w:r>
      <w:r w:rsidRPr="00485FAD">
        <w:rPr>
          <w:sz w:val="28"/>
          <w:szCs w:val="28"/>
          <w:lang w:eastAsia="en-US"/>
        </w:rPr>
        <w:t>). С повышением уровня образования количество православных</w:t>
      </w:r>
      <w:r w:rsidRPr="00622D6E">
        <w:rPr>
          <w:sz w:val="28"/>
          <w:szCs w:val="28"/>
          <w:lang w:eastAsia="en-US"/>
        </w:rPr>
        <w:t xml:space="preserve"> уменьшается с </w:t>
      </w:r>
      <w:r w:rsidRPr="00622D6E">
        <w:rPr>
          <w:b/>
          <w:sz w:val="28"/>
          <w:szCs w:val="28"/>
          <w:lang w:eastAsia="en-US"/>
        </w:rPr>
        <w:t>95%</w:t>
      </w:r>
      <w:r w:rsidRPr="00622D6E">
        <w:rPr>
          <w:sz w:val="28"/>
          <w:szCs w:val="28"/>
          <w:lang w:eastAsia="en-US"/>
        </w:rPr>
        <w:t xml:space="preserve"> до </w:t>
      </w:r>
      <w:r w:rsidRPr="00622D6E">
        <w:rPr>
          <w:b/>
          <w:sz w:val="28"/>
          <w:szCs w:val="28"/>
          <w:lang w:eastAsia="en-US"/>
        </w:rPr>
        <w:t>86%</w:t>
      </w:r>
      <w:r w:rsidRPr="00622D6E">
        <w:rPr>
          <w:sz w:val="28"/>
          <w:szCs w:val="28"/>
          <w:lang w:eastAsia="en-US"/>
        </w:rPr>
        <w:t xml:space="preserve">. Повышение уровня материального благополучия также  снижает численность исповедников православия. </w:t>
      </w:r>
    </w:p>
    <w:p w:rsidR="00C24C06" w:rsidRPr="003A16AA" w:rsidRDefault="00134C21" w:rsidP="00C24C06">
      <w:pPr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134C21">
        <w:rPr>
          <w:sz w:val="28"/>
          <w:szCs w:val="28"/>
          <w:lang w:eastAsia="en-US"/>
        </w:rPr>
        <w:t xml:space="preserve">Православие предполагает не только иметь «веру в душе», но и следовать определенным каноническим правилам, которые установлены Православной церковью. Одно из обязательных правил – это посещение храма, участие в церковных службах. </w:t>
      </w:r>
      <w:r w:rsidR="00C24C06">
        <w:rPr>
          <w:sz w:val="28"/>
          <w:szCs w:val="28"/>
          <w:lang w:eastAsia="en-US"/>
        </w:rPr>
        <w:t>Вопрос: «</w:t>
      </w:r>
      <w:r w:rsidR="00C24C06" w:rsidRPr="00134C21">
        <w:rPr>
          <w:i/>
          <w:sz w:val="28"/>
          <w:szCs w:val="28"/>
          <w:lang w:eastAsia="en-US"/>
        </w:rPr>
        <w:t>К</w:t>
      </w:r>
      <w:r w:rsidR="00C24C06" w:rsidRPr="00134C21">
        <w:rPr>
          <w:rFonts w:cs="Arial"/>
          <w:bCs/>
          <w:i/>
          <w:spacing w:val="-4"/>
          <w:sz w:val="28"/>
          <w:szCs w:val="28"/>
        </w:rPr>
        <w:t xml:space="preserve">ак часто </w:t>
      </w:r>
      <w:r w:rsidR="00C24C06">
        <w:rPr>
          <w:rFonts w:cs="Arial"/>
          <w:bCs/>
          <w:i/>
          <w:spacing w:val="-4"/>
          <w:sz w:val="28"/>
          <w:szCs w:val="28"/>
        </w:rPr>
        <w:t>В</w:t>
      </w:r>
      <w:r w:rsidR="00C24C06" w:rsidRPr="00134C21">
        <w:rPr>
          <w:rFonts w:cs="Arial"/>
          <w:bCs/>
          <w:i/>
          <w:spacing w:val="-4"/>
          <w:sz w:val="28"/>
          <w:szCs w:val="28"/>
        </w:rPr>
        <w:t>ы посещаете храм</w:t>
      </w:r>
      <w:r w:rsidR="00C24C06" w:rsidRPr="00134C21">
        <w:rPr>
          <w:rFonts w:cs="Arial"/>
          <w:bCs/>
          <w:i/>
          <w:caps/>
          <w:spacing w:val="-4"/>
          <w:sz w:val="28"/>
          <w:szCs w:val="28"/>
        </w:rPr>
        <w:t>?</w:t>
      </w:r>
      <w:r w:rsidR="00C24C06">
        <w:rPr>
          <w:rFonts w:cs="Arial"/>
          <w:bCs/>
          <w:i/>
          <w:caps/>
          <w:spacing w:val="-4"/>
          <w:sz w:val="28"/>
          <w:szCs w:val="28"/>
        </w:rPr>
        <w:t xml:space="preserve">», </w:t>
      </w:r>
      <w:r w:rsidR="00C24C06" w:rsidRPr="00C24C06">
        <w:rPr>
          <w:rFonts w:cs="Arial"/>
          <w:bCs/>
          <w:spacing w:val="-4"/>
          <w:sz w:val="28"/>
          <w:szCs w:val="28"/>
        </w:rPr>
        <w:t>- выявил следующ</w:t>
      </w:r>
      <w:r w:rsidR="009454CF">
        <w:rPr>
          <w:rFonts w:cs="Arial"/>
          <w:bCs/>
          <w:spacing w:val="-4"/>
          <w:sz w:val="28"/>
          <w:szCs w:val="28"/>
        </w:rPr>
        <w:t>ую</w:t>
      </w:r>
      <w:r w:rsidR="00C24C06" w:rsidRPr="00C24C06">
        <w:rPr>
          <w:rFonts w:cs="Arial"/>
          <w:bCs/>
          <w:spacing w:val="-4"/>
          <w:sz w:val="28"/>
          <w:szCs w:val="28"/>
        </w:rPr>
        <w:t xml:space="preserve"> </w:t>
      </w:r>
      <w:r w:rsidR="005F1470">
        <w:rPr>
          <w:rFonts w:cs="Arial"/>
          <w:bCs/>
          <w:spacing w:val="-4"/>
          <w:sz w:val="28"/>
          <w:szCs w:val="28"/>
        </w:rPr>
        <w:t>картину</w:t>
      </w:r>
      <w:r w:rsidR="00C24C06" w:rsidRPr="00C24C06">
        <w:rPr>
          <w:rFonts w:cs="Arial"/>
          <w:bCs/>
          <w:spacing w:val="-4"/>
          <w:sz w:val="28"/>
          <w:szCs w:val="28"/>
        </w:rPr>
        <w:t xml:space="preserve">: </w:t>
      </w:r>
      <w:r w:rsidR="00C24C06" w:rsidRPr="00506E91">
        <w:rPr>
          <w:rFonts w:cs="Arial"/>
          <w:bCs/>
          <w:i/>
          <w:spacing w:val="-4"/>
          <w:sz w:val="28"/>
          <w:szCs w:val="28"/>
        </w:rPr>
        <w:t xml:space="preserve">«реже, чем раз в год» - </w:t>
      </w:r>
      <w:r w:rsidR="00506E91" w:rsidRPr="003A16AA">
        <w:rPr>
          <w:rFonts w:cs="Arial"/>
          <w:bCs/>
          <w:i/>
          <w:spacing w:val="-4"/>
          <w:sz w:val="28"/>
          <w:szCs w:val="28"/>
        </w:rPr>
        <w:t>28%</w:t>
      </w:r>
      <w:r w:rsidR="00C24C06" w:rsidRPr="00506E91">
        <w:rPr>
          <w:rFonts w:cs="Arial"/>
          <w:bCs/>
          <w:i/>
          <w:spacing w:val="-4"/>
          <w:sz w:val="28"/>
          <w:szCs w:val="28"/>
        </w:rPr>
        <w:t>, «несколько раз в год» -</w:t>
      </w:r>
      <w:r w:rsidR="00506E91">
        <w:rPr>
          <w:rFonts w:cs="Arial"/>
          <w:bCs/>
          <w:i/>
          <w:spacing w:val="-4"/>
          <w:sz w:val="28"/>
          <w:szCs w:val="28"/>
        </w:rPr>
        <w:t xml:space="preserve"> </w:t>
      </w:r>
      <w:r w:rsidR="00506E91" w:rsidRPr="003A16AA">
        <w:rPr>
          <w:rFonts w:cs="Arial"/>
          <w:bCs/>
          <w:i/>
          <w:spacing w:val="-4"/>
          <w:sz w:val="28"/>
          <w:szCs w:val="28"/>
        </w:rPr>
        <w:t>40%</w:t>
      </w:r>
      <w:r w:rsidR="00C24C06" w:rsidRPr="00506E91">
        <w:rPr>
          <w:rFonts w:cs="Arial"/>
          <w:bCs/>
          <w:i/>
          <w:spacing w:val="-4"/>
          <w:sz w:val="28"/>
          <w:szCs w:val="28"/>
        </w:rPr>
        <w:t xml:space="preserve"> , «раз в месяц и чаще» -</w:t>
      </w:r>
      <w:r w:rsidR="00506E91">
        <w:rPr>
          <w:rFonts w:cs="Arial"/>
          <w:bCs/>
          <w:i/>
          <w:spacing w:val="-4"/>
          <w:sz w:val="28"/>
          <w:szCs w:val="28"/>
        </w:rPr>
        <w:t xml:space="preserve"> </w:t>
      </w:r>
      <w:r w:rsidR="00506E91" w:rsidRPr="003A16AA">
        <w:rPr>
          <w:rFonts w:cs="Arial"/>
          <w:bCs/>
          <w:i/>
          <w:spacing w:val="-4"/>
          <w:sz w:val="28"/>
          <w:szCs w:val="28"/>
        </w:rPr>
        <w:t>19%</w:t>
      </w:r>
      <w:r w:rsidR="00C24C06" w:rsidRPr="00506E91">
        <w:rPr>
          <w:rFonts w:cs="Arial"/>
          <w:bCs/>
          <w:i/>
          <w:spacing w:val="-4"/>
          <w:sz w:val="28"/>
          <w:szCs w:val="28"/>
        </w:rPr>
        <w:t xml:space="preserve"> , «никогда» -</w:t>
      </w:r>
      <w:r w:rsidR="00C24C06">
        <w:rPr>
          <w:rFonts w:cs="Arial"/>
          <w:bCs/>
          <w:spacing w:val="-4"/>
          <w:sz w:val="28"/>
          <w:szCs w:val="28"/>
        </w:rPr>
        <w:t xml:space="preserve"> </w:t>
      </w:r>
      <w:r w:rsidR="00506E91" w:rsidRPr="003A16AA">
        <w:rPr>
          <w:rFonts w:cs="Arial"/>
          <w:bCs/>
          <w:i/>
          <w:spacing w:val="-4"/>
          <w:sz w:val="28"/>
          <w:szCs w:val="28"/>
        </w:rPr>
        <w:t>13%</w:t>
      </w:r>
      <w:r w:rsidR="00C24C06">
        <w:rPr>
          <w:rFonts w:cs="Arial"/>
          <w:bCs/>
          <w:spacing w:val="-4"/>
          <w:sz w:val="28"/>
          <w:szCs w:val="28"/>
        </w:rPr>
        <w:t>.</w:t>
      </w:r>
      <w:r w:rsidR="003A16AA">
        <w:rPr>
          <w:rFonts w:cs="Arial"/>
          <w:bCs/>
          <w:spacing w:val="-4"/>
          <w:sz w:val="28"/>
          <w:szCs w:val="28"/>
        </w:rPr>
        <w:t xml:space="preserve"> </w:t>
      </w:r>
      <w:r w:rsidR="003A16AA">
        <w:rPr>
          <w:rFonts w:cs="Arial"/>
          <w:bCs/>
          <w:i/>
          <w:spacing w:val="-4"/>
          <w:sz w:val="28"/>
          <w:szCs w:val="28"/>
        </w:rPr>
        <w:t>(</w:t>
      </w:r>
      <w:r w:rsidR="003A16AA" w:rsidRPr="003A16AA">
        <w:rPr>
          <w:rFonts w:eastAsia="Calibri"/>
          <w:i/>
          <w:sz w:val="28"/>
          <w:szCs w:val="28"/>
          <w:lang w:eastAsia="en-US"/>
        </w:rPr>
        <w:t>Вопрос задавался только тем респондентам, которые относят себя к православным</w:t>
      </w:r>
      <w:r w:rsidR="003A16AA">
        <w:rPr>
          <w:rFonts w:eastAsia="Calibri"/>
          <w:i/>
          <w:sz w:val="28"/>
          <w:szCs w:val="28"/>
          <w:lang w:eastAsia="en-US"/>
        </w:rPr>
        <w:t>).</w:t>
      </w:r>
    </w:p>
    <w:p w:rsidR="00134C21" w:rsidRPr="00485FAD" w:rsidRDefault="00134C21" w:rsidP="00134C21">
      <w:pPr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134C21">
        <w:rPr>
          <w:sz w:val="28"/>
          <w:szCs w:val="28"/>
          <w:lang w:eastAsia="en-US"/>
        </w:rPr>
        <w:t xml:space="preserve">Никогда не выполняют это правило </w:t>
      </w:r>
      <w:r w:rsidRPr="00134C21">
        <w:rPr>
          <w:b/>
          <w:sz w:val="28"/>
          <w:szCs w:val="28"/>
          <w:lang w:eastAsia="en-US"/>
        </w:rPr>
        <w:t xml:space="preserve">13% </w:t>
      </w:r>
      <w:r w:rsidRPr="00134C21">
        <w:rPr>
          <w:sz w:val="28"/>
          <w:szCs w:val="28"/>
          <w:lang w:eastAsia="en-US"/>
        </w:rPr>
        <w:t xml:space="preserve">опрошенных, считающих себя «православными» (среди мужчин – </w:t>
      </w:r>
      <w:r w:rsidRPr="00134C21">
        <w:rPr>
          <w:b/>
          <w:sz w:val="28"/>
          <w:szCs w:val="28"/>
          <w:lang w:eastAsia="en-US"/>
        </w:rPr>
        <w:t>21%</w:t>
      </w:r>
      <w:r w:rsidRPr="00134C21">
        <w:rPr>
          <w:sz w:val="28"/>
          <w:szCs w:val="28"/>
          <w:lang w:eastAsia="en-US"/>
        </w:rPr>
        <w:t xml:space="preserve">, среди женщин - </w:t>
      </w:r>
      <w:r w:rsidRPr="00134C21">
        <w:rPr>
          <w:b/>
          <w:sz w:val="28"/>
          <w:szCs w:val="28"/>
          <w:lang w:eastAsia="en-US"/>
        </w:rPr>
        <w:t>7%</w:t>
      </w:r>
      <w:r w:rsidRPr="00134C21">
        <w:rPr>
          <w:sz w:val="28"/>
          <w:szCs w:val="28"/>
          <w:lang w:eastAsia="en-US"/>
        </w:rPr>
        <w:t xml:space="preserve">). Остальные с той </w:t>
      </w:r>
      <w:r w:rsidRPr="00485FAD">
        <w:rPr>
          <w:sz w:val="28"/>
          <w:szCs w:val="28"/>
          <w:lang w:eastAsia="en-US"/>
        </w:rPr>
        <w:t xml:space="preserve">или иной степенью регулярности посещают церковные службы. </w:t>
      </w:r>
    </w:p>
    <w:p w:rsidR="00134C21" w:rsidRPr="00134C21" w:rsidRDefault="00134C21" w:rsidP="00134C21">
      <w:pPr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485FAD">
        <w:rPr>
          <w:sz w:val="28"/>
          <w:szCs w:val="28"/>
          <w:lang w:eastAsia="en-US"/>
        </w:rPr>
        <w:t xml:space="preserve">Можно назвать регулярным посещение храма раз в месяц и чаще – так поступают </w:t>
      </w:r>
      <w:r w:rsidRPr="00485FAD">
        <w:rPr>
          <w:b/>
          <w:sz w:val="28"/>
          <w:szCs w:val="28"/>
          <w:lang w:eastAsia="en-US"/>
        </w:rPr>
        <w:t>19%</w:t>
      </w:r>
      <w:r w:rsidRPr="00485FAD">
        <w:rPr>
          <w:sz w:val="28"/>
          <w:szCs w:val="28"/>
          <w:lang w:eastAsia="en-US"/>
        </w:rPr>
        <w:t xml:space="preserve"> жителей Воронежской области. Следует отметить, что среди молодежи от 25 до 30 лет число регулярных посетителей церковных служб возрастает до </w:t>
      </w:r>
      <w:r w:rsidRPr="00485FAD">
        <w:rPr>
          <w:b/>
          <w:sz w:val="28"/>
          <w:szCs w:val="28"/>
          <w:lang w:eastAsia="en-US"/>
        </w:rPr>
        <w:t>44%</w:t>
      </w:r>
      <w:r w:rsidRPr="00485FAD">
        <w:rPr>
          <w:sz w:val="28"/>
          <w:szCs w:val="28"/>
          <w:lang w:eastAsia="en-US"/>
        </w:rPr>
        <w:t>.</w:t>
      </w:r>
      <w:r w:rsidRPr="00134C21">
        <w:rPr>
          <w:sz w:val="28"/>
          <w:szCs w:val="28"/>
          <w:lang w:eastAsia="en-US"/>
        </w:rPr>
        <w:t xml:space="preserve"> </w:t>
      </w:r>
    </w:p>
    <w:p w:rsidR="00134C21" w:rsidRPr="00134C21" w:rsidRDefault="00134C21" w:rsidP="00134C21">
      <w:pPr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134C21">
        <w:rPr>
          <w:sz w:val="28"/>
          <w:szCs w:val="28"/>
          <w:lang w:eastAsia="en-US"/>
        </w:rPr>
        <w:t xml:space="preserve">Менее регулярно – несколько раз в год – бывают на службе в церкви </w:t>
      </w:r>
      <w:r w:rsidRPr="00134C21">
        <w:rPr>
          <w:b/>
          <w:sz w:val="28"/>
          <w:szCs w:val="28"/>
          <w:lang w:eastAsia="en-US"/>
        </w:rPr>
        <w:t>40%</w:t>
      </w:r>
      <w:r w:rsidRPr="00134C21">
        <w:rPr>
          <w:sz w:val="28"/>
          <w:szCs w:val="28"/>
          <w:lang w:eastAsia="en-US"/>
        </w:rPr>
        <w:t xml:space="preserve"> районных жителей Воронежской области. Среди таких людей </w:t>
      </w:r>
      <w:r w:rsidRPr="00134C21">
        <w:rPr>
          <w:color w:val="FF0000"/>
          <w:sz w:val="28"/>
          <w:szCs w:val="28"/>
          <w:lang w:eastAsia="en-US"/>
        </w:rPr>
        <w:t xml:space="preserve"> </w:t>
      </w:r>
      <w:r w:rsidRPr="00134C21">
        <w:rPr>
          <w:sz w:val="28"/>
          <w:szCs w:val="28"/>
          <w:lang w:eastAsia="en-US"/>
        </w:rPr>
        <w:t xml:space="preserve"> родители, имеющие несовершеннолетних детей, приходят в храм чаще (</w:t>
      </w:r>
      <w:r w:rsidRPr="00134C21">
        <w:rPr>
          <w:b/>
          <w:sz w:val="28"/>
          <w:szCs w:val="28"/>
          <w:lang w:eastAsia="en-US"/>
        </w:rPr>
        <w:t>44%</w:t>
      </w:r>
      <w:r w:rsidRPr="00134C21">
        <w:rPr>
          <w:sz w:val="28"/>
          <w:szCs w:val="28"/>
          <w:lang w:eastAsia="en-US"/>
        </w:rPr>
        <w:t>), чем те, у кого подрастающих детей нет (</w:t>
      </w:r>
      <w:r w:rsidRPr="00134C21">
        <w:rPr>
          <w:b/>
          <w:sz w:val="28"/>
          <w:szCs w:val="28"/>
          <w:lang w:eastAsia="en-US"/>
        </w:rPr>
        <w:t>38%</w:t>
      </w:r>
      <w:r w:rsidRPr="00134C21">
        <w:rPr>
          <w:sz w:val="28"/>
          <w:szCs w:val="28"/>
          <w:lang w:eastAsia="en-US"/>
        </w:rPr>
        <w:t xml:space="preserve">). </w:t>
      </w:r>
    </w:p>
    <w:p w:rsidR="00134C21" w:rsidRDefault="00134C21" w:rsidP="00134C21">
      <w:pPr>
        <w:spacing w:line="276" w:lineRule="auto"/>
        <w:ind w:firstLine="567"/>
        <w:rPr>
          <w:sz w:val="28"/>
          <w:szCs w:val="28"/>
          <w:lang w:eastAsia="en-US"/>
        </w:rPr>
      </w:pPr>
      <w:r w:rsidRPr="00134C21">
        <w:rPr>
          <w:sz w:val="28"/>
          <w:szCs w:val="28"/>
          <w:lang w:eastAsia="en-US"/>
        </w:rPr>
        <w:t xml:space="preserve">Реже, чем раз в год, посещают храмы </w:t>
      </w:r>
      <w:r w:rsidRPr="00134C21">
        <w:rPr>
          <w:b/>
          <w:sz w:val="28"/>
          <w:szCs w:val="28"/>
          <w:lang w:eastAsia="en-US"/>
        </w:rPr>
        <w:t>28%</w:t>
      </w:r>
      <w:r w:rsidRPr="00134C21">
        <w:rPr>
          <w:sz w:val="28"/>
          <w:szCs w:val="28"/>
          <w:lang w:eastAsia="en-US"/>
        </w:rPr>
        <w:t xml:space="preserve"> «православных». Эта позиция очень близка к ответу «никогда».</w:t>
      </w:r>
    </w:p>
    <w:p w:rsidR="005F1470" w:rsidRDefault="005F1470" w:rsidP="005F1470">
      <w:pPr>
        <w:spacing w:line="276" w:lineRule="auto"/>
        <w:ind w:firstLine="567"/>
        <w:jc w:val="both"/>
        <w:rPr>
          <w:sz w:val="28"/>
          <w:szCs w:val="28"/>
        </w:rPr>
      </w:pPr>
      <w:r w:rsidRPr="005F1470">
        <w:rPr>
          <w:sz w:val="28"/>
          <w:szCs w:val="28"/>
          <w:lang w:eastAsia="en-US"/>
        </w:rPr>
        <w:t>Исповедь и причастие – обязательные атрибуты  православного исповедания.</w:t>
      </w:r>
      <w:r w:rsidRPr="005F1470">
        <w:rPr>
          <w:rFonts w:ascii="Arial" w:hAnsi="Arial" w:cs="Arial"/>
          <w:b/>
          <w:sz w:val="28"/>
          <w:szCs w:val="28"/>
        </w:rPr>
        <w:t xml:space="preserve"> </w:t>
      </w:r>
      <w:r w:rsidRPr="005F1470">
        <w:rPr>
          <w:sz w:val="28"/>
          <w:szCs w:val="28"/>
          <w:lang w:eastAsia="en-US"/>
        </w:rPr>
        <w:t>Исповедь предшествует причащению. В апостольские времена первые христиане к ним приступали ежедневно, чтобы не отпасть от духовной жизни: «</w:t>
      </w:r>
      <w:r w:rsidRPr="005F1470">
        <w:rPr>
          <w:sz w:val="28"/>
          <w:szCs w:val="28"/>
        </w:rPr>
        <w:t xml:space="preserve">Истинно, истинно говорю вам: если не будете есть Плоти Сына Человеческого и пить Крови </w:t>
      </w:r>
      <w:r w:rsidRPr="005F1470">
        <w:rPr>
          <w:sz w:val="28"/>
          <w:szCs w:val="28"/>
        </w:rPr>
        <w:lastRenderedPageBreak/>
        <w:t>Его, то не будете иметь в себе жизни» (Ин. 6, 5З). Апостол Лука свидетельствует о первых христианах: «Они постоянно пребывали, - говорит он, - в учении апостолов, в общении и преломлении хлеба и в молитвах» (</w:t>
      </w:r>
      <w:proofErr w:type="spellStart"/>
      <w:r w:rsidRPr="005F1470">
        <w:rPr>
          <w:sz w:val="28"/>
          <w:szCs w:val="28"/>
        </w:rPr>
        <w:t>Деян</w:t>
      </w:r>
      <w:proofErr w:type="spellEnd"/>
      <w:r w:rsidRPr="005F1470">
        <w:rPr>
          <w:sz w:val="28"/>
          <w:szCs w:val="28"/>
        </w:rPr>
        <w:t xml:space="preserve">. 2, 42). По мере оскудения веры потребовалось установление правил. </w:t>
      </w:r>
      <w:proofErr w:type="gramStart"/>
      <w:r w:rsidRPr="005F1470">
        <w:rPr>
          <w:sz w:val="28"/>
          <w:szCs w:val="28"/>
        </w:rPr>
        <w:t>Например, 80 правило VI Вселенского Собора</w:t>
      </w:r>
      <w:r w:rsidRPr="005F1470">
        <w:rPr>
          <w:color w:val="FF0000"/>
          <w:sz w:val="28"/>
          <w:szCs w:val="28"/>
        </w:rPr>
        <w:t xml:space="preserve"> </w:t>
      </w:r>
      <w:r w:rsidRPr="005F1470">
        <w:rPr>
          <w:sz w:val="28"/>
          <w:szCs w:val="28"/>
        </w:rPr>
        <w:t xml:space="preserve">и 11 правило </w:t>
      </w:r>
      <w:proofErr w:type="spellStart"/>
      <w:r w:rsidRPr="005F1470">
        <w:rPr>
          <w:sz w:val="28"/>
          <w:szCs w:val="28"/>
        </w:rPr>
        <w:t>Сардикийского</w:t>
      </w:r>
      <w:proofErr w:type="spellEnd"/>
      <w:r w:rsidRPr="005F1470">
        <w:rPr>
          <w:sz w:val="28"/>
          <w:szCs w:val="28"/>
        </w:rPr>
        <w:t xml:space="preserve"> Собора определяют: «чтобы все были готовы и достойны причащения, и подвергают отлучению не причащающихся в три воскресных дня» (см. Правила св. апостол и святых отцов</w:t>
      </w:r>
      <w:r w:rsidRPr="005F1470">
        <w:rPr>
          <w:color w:val="FF0000"/>
          <w:sz w:val="28"/>
          <w:szCs w:val="28"/>
        </w:rPr>
        <w:t xml:space="preserve"> </w:t>
      </w:r>
      <w:r w:rsidRPr="005F1470">
        <w:rPr>
          <w:sz w:val="28"/>
          <w:szCs w:val="28"/>
        </w:rPr>
        <w:t>с толкованиями.</w:t>
      </w:r>
      <w:proofErr w:type="gramEnd"/>
      <w:r w:rsidRPr="005F1470">
        <w:rPr>
          <w:sz w:val="28"/>
          <w:szCs w:val="28"/>
        </w:rPr>
        <w:t xml:space="preserve"> </w:t>
      </w:r>
      <w:proofErr w:type="gramStart"/>
      <w:r w:rsidRPr="005F1470">
        <w:rPr>
          <w:sz w:val="28"/>
          <w:szCs w:val="28"/>
        </w:rPr>
        <w:t>М. 2000. с. 28-29).</w:t>
      </w:r>
      <w:proofErr w:type="gramEnd"/>
      <w:r w:rsidRPr="005F1470">
        <w:rPr>
          <w:sz w:val="28"/>
          <w:szCs w:val="28"/>
        </w:rPr>
        <w:t xml:space="preserve"> Правило обязательного причащения хотя бы раз в три недели с тех пор никто не отменял, но Церковь всегда ориентировалась на состояние духа своих прихожан. В Синодальный период в царской России установилась практика обязательного причащения и исповеди хотя бы один раз в год. Сегодня вновь нормой считается причащение за каждой Литургией, на которой присутствует христианин, но не реже раза в три недели. Вообще-то ограничений по времени на исповедь и причастие не существует, единственное ограничение касается не времени, а состояния человеческого сердца.</w:t>
      </w:r>
    </w:p>
    <w:p w:rsidR="00F6123D" w:rsidRDefault="00F6123D" w:rsidP="005F1470">
      <w:pPr>
        <w:keepNext/>
        <w:ind w:firstLine="567"/>
        <w:jc w:val="both"/>
        <w:outlineLvl w:val="2"/>
        <w:rPr>
          <w:rFonts w:cs="Arial"/>
          <w:bCs/>
          <w:spacing w:val="-4"/>
          <w:sz w:val="28"/>
          <w:szCs w:val="28"/>
        </w:rPr>
      </w:pPr>
      <w:r>
        <w:rPr>
          <w:rFonts w:cs="Arial"/>
          <w:bCs/>
          <w:i/>
          <w:spacing w:val="-4"/>
          <w:sz w:val="28"/>
          <w:szCs w:val="28"/>
        </w:rPr>
        <w:t>«</w:t>
      </w:r>
      <w:r w:rsidRPr="00F6123D">
        <w:rPr>
          <w:rFonts w:cs="Arial"/>
          <w:bCs/>
          <w:i/>
          <w:spacing w:val="-4"/>
          <w:sz w:val="28"/>
          <w:szCs w:val="28"/>
        </w:rPr>
        <w:t>Как часто вы исповедуетесь и причащаетесь</w:t>
      </w:r>
      <w:r w:rsidRPr="00F6123D">
        <w:rPr>
          <w:rFonts w:cs="Arial"/>
          <w:bCs/>
          <w:i/>
          <w:caps/>
          <w:spacing w:val="-4"/>
          <w:sz w:val="28"/>
          <w:szCs w:val="28"/>
        </w:rPr>
        <w:t>?</w:t>
      </w:r>
      <w:r>
        <w:rPr>
          <w:rFonts w:cs="Arial"/>
          <w:bCs/>
          <w:i/>
          <w:caps/>
          <w:spacing w:val="-4"/>
          <w:sz w:val="28"/>
          <w:szCs w:val="28"/>
        </w:rPr>
        <w:t xml:space="preserve">» </w:t>
      </w:r>
      <w:r w:rsidR="009454CF">
        <w:rPr>
          <w:rFonts w:cs="Arial"/>
          <w:bCs/>
          <w:i/>
          <w:caps/>
          <w:spacing w:val="-4"/>
          <w:sz w:val="28"/>
          <w:szCs w:val="28"/>
        </w:rPr>
        <w:t xml:space="preserve">- </w:t>
      </w:r>
      <w:r w:rsidR="009454CF" w:rsidRPr="009454CF">
        <w:rPr>
          <w:rFonts w:cs="Arial"/>
          <w:bCs/>
          <w:spacing w:val="-4"/>
          <w:sz w:val="28"/>
          <w:szCs w:val="28"/>
        </w:rPr>
        <w:t>на этот вопрос были получены следующие ответы:</w:t>
      </w:r>
      <w:r w:rsidR="009454CF">
        <w:rPr>
          <w:rFonts w:cs="Arial"/>
          <w:bCs/>
          <w:spacing w:val="-4"/>
          <w:sz w:val="28"/>
          <w:szCs w:val="28"/>
        </w:rPr>
        <w:t xml:space="preserve"> </w:t>
      </w:r>
      <w:r w:rsidR="009454CF" w:rsidRPr="00506E91">
        <w:rPr>
          <w:rFonts w:cs="Arial"/>
          <w:bCs/>
          <w:i/>
          <w:spacing w:val="-4"/>
          <w:sz w:val="28"/>
          <w:szCs w:val="28"/>
        </w:rPr>
        <w:t xml:space="preserve">«реже, чем раз в год» - </w:t>
      </w:r>
      <w:r w:rsidR="00994C60">
        <w:rPr>
          <w:rFonts w:cs="Arial"/>
          <w:bCs/>
          <w:i/>
          <w:spacing w:val="-4"/>
          <w:sz w:val="28"/>
          <w:szCs w:val="28"/>
        </w:rPr>
        <w:t>35</w:t>
      </w:r>
      <w:r w:rsidR="009454CF" w:rsidRPr="003A16AA">
        <w:rPr>
          <w:rFonts w:cs="Arial"/>
          <w:bCs/>
          <w:i/>
          <w:spacing w:val="-4"/>
          <w:sz w:val="28"/>
          <w:szCs w:val="28"/>
        </w:rPr>
        <w:t>%</w:t>
      </w:r>
      <w:r w:rsidR="009454CF" w:rsidRPr="00506E91">
        <w:rPr>
          <w:rFonts w:cs="Arial"/>
          <w:bCs/>
          <w:i/>
          <w:spacing w:val="-4"/>
          <w:sz w:val="28"/>
          <w:szCs w:val="28"/>
        </w:rPr>
        <w:t>, «несколько раз в год» -</w:t>
      </w:r>
      <w:r w:rsidR="009454CF">
        <w:rPr>
          <w:rFonts w:cs="Arial"/>
          <w:bCs/>
          <w:i/>
          <w:spacing w:val="-4"/>
          <w:sz w:val="28"/>
          <w:szCs w:val="28"/>
        </w:rPr>
        <w:t xml:space="preserve"> </w:t>
      </w:r>
      <w:r w:rsidR="00994C60">
        <w:rPr>
          <w:rFonts w:cs="Arial"/>
          <w:bCs/>
          <w:i/>
          <w:spacing w:val="-4"/>
          <w:sz w:val="28"/>
          <w:szCs w:val="28"/>
        </w:rPr>
        <w:t>20</w:t>
      </w:r>
      <w:r w:rsidR="009454CF" w:rsidRPr="003A16AA">
        <w:rPr>
          <w:rFonts w:cs="Arial"/>
          <w:bCs/>
          <w:i/>
          <w:spacing w:val="-4"/>
          <w:sz w:val="28"/>
          <w:szCs w:val="28"/>
        </w:rPr>
        <w:t>%</w:t>
      </w:r>
      <w:r w:rsidR="009454CF" w:rsidRPr="00506E91">
        <w:rPr>
          <w:rFonts w:cs="Arial"/>
          <w:bCs/>
          <w:i/>
          <w:spacing w:val="-4"/>
          <w:sz w:val="28"/>
          <w:szCs w:val="28"/>
        </w:rPr>
        <w:t xml:space="preserve"> , «раз в месяц и чаще» -</w:t>
      </w:r>
      <w:r w:rsidR="009454CF">
        <w:rPr>
          <w:rFonts w:cs="Arial"/>
          <w:bCs/>
          <w:i/>
          <w:spacing w:val="-4"/>
          <w:sz w:val="28"/>
          <w:szCs w:val="28"/>
        </w:rPr>
        <w:t xml:space="preserve"> </w:t>
      </w:r>
      <w:r w:rsidR="00994C60">
        <w:rPr>
          <w:rFonts w:cs="Arial"/>
          <w:bCs/>
          <w:i/>
          <w:spacing w:val="-4"/>
          <w:sz w:val="28"/>
          <w:szCs w:val="28"/>
        </w:rPr>
        <w:t>6</w:t>
      </w:r>
      <w:r w:rsidR="009454CF" w:rsidRPr="003A16AA">
        <w:rPr>
          <w:rFonts w:cs="Arial"/>
          <w:bCs/>
          <w:i/>
          <w:spacing w:val="-4"/>
          <w:sz w:val="28"/>
          <w:szCs w:val="28"/>
        </w:rPr>
        <w:t>%</w:t>
      </w:r>
      <w:r w:rsidR="009454CF" w:rsidRPr="00506E91">
        <w:rPr>
          <w:rFonts w:cs="Arial"/>
          <w:bCs/>
          <w:i/>
          <w:spacing w:val="-4"/>
          <w:sz w:val="28"/>
          <w:szCs w:val="28"/>
        </w:rPr>
        <w:t xml:space="preserve"> , «никогда» -</w:t>
      </w:r>
      <w:r w:rsidR="009454CF">
        <w:rPr>
          <w:rFonts w:cs="Arial"/>
          <w:bCs/>
          <w:spacing w:val="-4"/>
          <w:sz w:val="28"/>
          <w:szCs w:val="28"/>
        </w:rPr>
        <w:t xml:space="preserve"> </w:t>
      </w:r>
      <w:r w:rsidR="00994C60">
        <w:rPr>
          <w:rFonts w:cs="Arial"/>
          <w:bCs/>
          <w:spacing w:val="-4"/>
          <w:sz w:val="28"/>
          <w:szCs w:val="28"/>
        </w:rPr>
        <w:t>39</w:t>
      </w:r>
      <w:r w:rsidR="009454CF" w:rsidRPr="003A16AA">
        <w:rPr>
          <w:rFonts w:cs="Arial"/>
          <w:bCs/>
          <w:i/>
          <w:spacing w:val="-4"/>
          <w:sz w:val="28"/>
          <w:szCs w:val="28"/>
        </w:rPr>
        <w:t>%</w:t>
      </w:r>
      <w:r w:rsidR="009454CF">
        <w:rPr>
          <w:rFonts w:cs="Arial"/>
          <w:bCs/>
          <w:spacing w:val="-4"/>
          <w:sz w:val="28"/>
          <w:szCs w:val="28"/>
        </w:rPr>
        <w:t>.</w:t>
      </w:r>
    </w:p>
    <w:p w:rsidR="00994C60" w:rsidRDefault="00994C60" w:rsidP="00994C60">
      <w:pPr>
        <w:keepNext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994C60">
        <w:rPr>
          <w:sz w:val="28"/>
          <w:szCs w:val="28"/>
        </w:rPr>
        <w:t xml:space="preserve">Среди районных жителей Воронежской области сегодня соблюдают соборное постановление </w:t>
      </w:r>
      <w:r w:rsidRPr="00994C60">
        <w:rPr>
          <w:b/>
          <w:sz w:val="28"/>
          <w:szCs w:val="28"/>
        </w:rPr>
        <w:t>6%</w:t>
      </w:r>
      <w:r w:rsidRPr="00994C60">
        <w:rPr>
          <w:sz w:val="28"/>
          <w:szCs w:val="28"/>
        </w:rPr>
        <w:t xml:space="preserve"> опрошенных – они исповедуются и причащаются раз в месяц и чаще. Среди молодежи это число возрастает до </w:t>
      </w:r>
      <w:r w:rsidRPr="00994C60">
        <w:rPr>
          <w:b/>
          <w:sz w:val="28"/>
          <w:szCs w:val="28"/>
        </w:rPr>
        <w:t>16%</w:t>
      </w:r>
      <w:r w:rsidRPr="00994C60">
        <w:rPr>
          <w:sz w:val="28"/>
          <w:szCs w:val="28"/>
        </w:rPr>
        <w:t>. Каждый пятый православный несколько раз в год подходит к евхаристической чаше (</w:t>
      </w:r>
      <w:r w:rsidRPr="00994C60">
        <w:rPr>
          <w:b/>
          <w:sz w:val="28"/>
          <w:szCs w:val="28"/>
        </w:rPr>
        <w:t>20%</w:t>
      </w:r>
      <w:r w:rsidRPr="00994C60">
        <w:rPr>
          <w:sz w:val="28"/>
          <w:szCs w:val="28"/>
        </w:rPr>
        <w:t xml:space="preserve">). Реже чем раз в год  бывают на исповеди </w:t>
      </w:r>
      <w:r w:rsidRPr="00994C60">
        <w:rPr>
          <w:b/>
          <w:sz w:val="28"/>
          <w:szCs w:val="28"/>
        </w:rPr>
        <w:t>35%</w:t>
      </w:r>
      <w:r w:rsidRPr="00994C60">
        <w:rPr>
          <w:sz w:val="28"/>
          <w:szCs w:val="28"/>
        </w:rPr>
        <w:t xml:space="preserve">, а никогда не причащались </w:t>
      </w:r>
      <w:r w:rsidRPr="00994C60">
        <w:rPr>
          <w:b/>
          <w:sz w:val="28"/>
          <w:szCs w:val="28"/>
        </w:rPr>
        <w:t>39%</w:t>
      </w:r>
      <w:r w:rsidRPr="00994C60">
        <w:rPr>
          <w:sz w:val="28"/>
          <w:szCs w:val="28"/>
        </w:rPr>
        <w:t xml:space="preserve"> респондентов.  </w:t>
      </w:r>
    </w:p>
    <w:p w:rsidR="001A76FD" w:rsidRDefault="003A4D6D" w:rsidP="003A4D6D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651E8B">
        <w:rPr>
          <w:sz w:val="28"/>
          <w:szCs w:val="28"/>
          <w:lang w:eastAsia="en-US"/>
        </w:rPr>
        <w:t xml:space="preserve">В Русской Православной Церкви  число постных дней по церковному календарю в отдельные годы доходит до двухсот. В числе этих дней - четыре многодневных поста (Великий, Петров, Успенский, Рождественский) и однодневные посты. К однодневным православным постам относятся среда и пятница: они установлены в знак того, что в среду Христос был предан Иудой, а в пятницу - распят. В соответствии с церковным уставом, во время поста прекращается употребление "скоромных", т.е. мясных, молочных и других продуктов животного происхождения, в том числе яиц, но можно есть растительную пищу, включая овощи и фрукты, иногда рыбу. </w:t>
      </w:r>
    </w:p>
    <w:p w:rsidR="003A4D6D" w:rsidRDefault="002A16C4" w:rsidP="003A4D6D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в</w:t>
      </w:r>
      <w:r w:rsidR="001A76FD">
        <w:rPr>
          <w:sz w:val="28"/>
          <w:szCs w:val="28"/>
          <w:lang w:eastAsia="en-US"/>
        </w:rPr>
        <w:t xml:space="preserve">опрос, обращенный к </w:t>
      </w:r>
      <w:r>
        <w:rPr>
          <w:sz w:val="28"/>
          <w:szCs w:val="28"/>
          <w:lang w:eastAsia="en-US"/>
        </w:rPr>
        <w:t xml:space="preserve">православным: </w:t>
      </w:r>
      <w:r w:rsidRPr="008C0CC5">
        <w:rPr>
          <w:i/>
          <w:sz w:val="28"/>
          <w:szCs w:val="28"/>
          <w:lang w:eastAsia="en-US"/>
        </w:rPr>
        <w:t>«Соблюдаете ли Вы посты?»</w:t>
      </w:r>
      <w:r>
        <w:rPr>
          <w:sz w:val="28"/>
          <w:szCs w:val="28"/>
          <w:lang w:eastAsia="en-US"/>
        </w:rPr>
        <w:t xml:space="preserve"> - были получены ответы: </w:t>
      </w:r>
      <w:r w:rsidRPr="008C0CC5">
        <w:rPr>
          <w:i/>
          <w:sz w:val="28"/>
          <w:szCs w:val="28"/>
          <w:lang w:eastAsia="en-US"/>
        </w:rPr>
        <w:t>«иногда пощусь, но нер</w:t>
      </w:r>
      <w:r w:rsidR="008C0CC5" w:rsidRPr="008C0CC5">
        <w:rPr>
          <w:i/>
          <w:sz w:val="28"/>
          <w:szCs w:val="28"/>
          <w:lang w:eastAsia="en-US"/>
        </w:rPr>
        <w:t>е</w:t>
      </w:r>
      <w:r w:rsidRPr="008C0CC5">
        <w:rPr>
          <w:i/>
          <w:sz w:val="28"/>
          <w:szCs w:val="28"/>
          <w:lang w:eastAsia="en-US"/>
        </w:rPr>
        <w:t>гулярно»</w:t>
      </w:r>
      <w:r>
        <w:rPr>
          <w:sz w:val="28"/>
          <w:szCs w:val="28"/>
          <w:lang w:eastAsia="en-US"/>
        </w:rPr>
        <w:t xml:space="preserve"> - 22,7%, </w:t>
      </w:r>
      <w:r w:rsidR="008C0CC5" w:rsidRPr="008C0CC5">
        <w:rPr>
          <w:i/>
          <w:sz w:val="28"/>
          <w:szCs w:val="28"/>
          <w:lang w:eastAsia="en-US"/>
        </w:rPr>
        <w:t>«</w:t>
      </w:r>
      <w:r w:rsidRPr="008C0CC5">
        <w:rPr>
          <w:i/>
          <w:sz w:val="28"/>
          <w:szCs w:val="28"/>
          <w:lang w:eastAsia="en-US"/>
        </w:rPr>
        <w:t>только Великий пост</w:t>
      </w:r>
      <w:r w:rsidR="008C0CC5" w:rsidRPr="008C0CC5">
        <w:rPr>
          <w:i/>
          <w:sz w:val="28"/>
          <w:szCs w:val="28"/>
          <w:lang w:eastAsia="en-US"/>
        </w:rPr>
        <w:t>»</w:t>
      </w:r>
      <w:r w:rsidRPr="008C0CC5"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7,6%, </w:t>
      </w:r>
      <w:r w:rsidR="008C0CC5" w:rsidRPr="008C0CC5">
        <w:rPr>
          <w:i/>
          <w:sz w:val="28"/>
          <w:szCs w:val="28"/>
          <w:lang w:eastAsia="en-US"/>
        </w:rPr>
        <w:t>«</w:t>
      </w:r>
      <w:r w:rsidRPr="008C0CC5">
        <w:rPr>
          <w:i/>
          <w:sz w:val="28"/>
          <w:szCs w:val="28"/>
          <w:lang w:eastAsia="en-US"/>
        </w:rPr>
        <w:t>все многодневные посты</w:t>
      </w:r>
      <w:r w:rsidR="008C0CC5" w:rsidRPr="008C0CC5">
        <w:rPr>
          <w:i/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– 2,8%</w:t>
      </w:r>
      <w:r w:rsidR="008C0CC5">
        <w:rPr>
          <w:sz w:val="28"/>
          <w:szCs w:val="28"/>
          <w:lang w:eastAsia="en-US"/>
        </w:rPr>
        <w:t xml:space="preserve">, </w:t>
      </w:r>
      <w:r w:rsidR="008C0CC5" w:rsidRPr="008C0CC5">
        <w:rPr>
          <w:i/>
          <w:sz w:val="28"/>
          <w:szCs w:val="28"/>
          <w:lang w:eastAsia="en-US"/>
        </w:rPr>
        <w:t>«все многодневные посты, а также среду и пятницу»</w:t>
      </w:r>
      <w:r w:rsidR="008C0CC5">
        <w:rPr>
          <w:sz w:val="28"/>
          <w:szCs w:val="28"/>
          <w:lang w:eastAsia="en-US"/>
        </w:rPr>
        <w:t xml:space="preserve"> - 2,1%, </w:t>
      </w:r>
      <w:r w:rsidR="008C0CC5" w:rsidRPr="008C0CC5">
        <w:rPr>
          <w:i/>
          <w:sz w:val="28"/>
          <w:szCs w:val="28"/>
          <w:lang w:eastAsia="en-US"/>
        </w:rPr>
        <w:t>«не соблюдаю никаких постов»</w:t>
      </w:r>
      <w:r w:rsidR="008C0CC5">
        <w:rPr>
          <w:sz w:val="28"/>
          <w:szCs w:val="28"/>
          <w:lang w:eastAsia="en-US"/>
        </w:rPr>
        <w:t xml:space="preserve"> – 64,8%. </w:t>
      </w:r>
    </w:p>
    <w:p w:rsidR="003A4D6D" w:rsidRPr="00651E8B" w:rsidRDefault="003A4D6D" w:rsidP="003A4D6D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651E8B">
        <w:rPr>
          <w:sz w:val="28"/>
          <w:szCs w:val="28"/>
          <w:lang w:eastAsia="en-US"/>
        </w:rPr>
        <w:t xml:space="preserve">Не соблюдают никакие посты </w:t>
      </w:r>
      <w:r w:rsidRPr="00651E8B">
        <w:rPr>
          <w:b/>
          <w:sz w:val="28"/>
          <w:szCs w:val="28"/>
          <w:lang w:eastAsia="en-US"/>
        </w:rPr>
        <w:t>65%</w:t>
      </w:r>
      <w:r w:rsidRPr="00651E8B">
        <w:rPr>
          <w:sz w:val="28"/>
          <w:szCs w:val="28"/>
          <w:lang w:eastAsia="en-US"/>
        </w:rPr>
        <w:t xml:space="preserve"> районных жителей Воронежской области, называющих себя «православными».  Мужчины особенно неохотно себя </w:t>
      </w:r>
      <w:r w:rsidRPr="00651E8B">
        <w:rPr>
          <w:sz w:val="28"/>
          <w:szCs w:val="28"/>
          <w:lang w:eastAsia="en-US"/>
        </w:rPr>
        <w:lastRenderedPageBreak/>
        <w:t xml:space="preserve">ограничивают в пище. Так, среди женщин не соблюдают посты </w:t>
      </w:r>
      <w:r w:rsidRPr="00651E8B">
        <w:rPr>
          <w:b/>
          <w:sz w:val="28"/>
          <w:szCs w:val="28"/>
          <w:lang w:eastAsia="en-US"/>
        </w:rPr>
        <w:t>60%</w:t>
      </w:r>
      <w:r w:rsidRPr="00651E8B">
        <w:rPr>
          <w:sz w:val="28"/>
          <w:szCs w:val="28"/>
          <w:lang w:eastAsia="en-US"/>
        </w:rPr>
        <w:t xml:space="preserve"> опрошенных, а среди мужчин – </w:t>
      </w:r>
      <w:r w:rsidRPr="00651E8B">
        <w:rPr>
          <w:b/>
          <w:sz w:val="28"/>
          <w:szCs w:val="28"/>
          <w:lang w:eastAsia="en-US"/>
        </w:rPr>
        <w:t>73%</w:t>
      </w:r>
      <w:r w:rsidRPr="00651E8B">
        <w:rPr>
          <w:sz w:val="28"/>
          <w:szCs w:val="28"/>
          <w:lang w:eastAsia="en-US"/>
        </w:rPr>
        <w:t xml:space="preserve">. </w:t>
      </w:r>
    </w:p>
    <w:p w:rsidR="003A4D6D" w:rsidRPr="00651E8B" w:rsidRDefault="003A4D6D" w:rsidP="003A4D6D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651E8B">
        <w:rPr>
          <w:sz w:val="28"/>
          <w:szCs w:val="28"/>
          <w:lang w:eastAsia="en-US"/>
        </w:rPr>
        <w:t xml:space="preserve">Полностью придерживаются предписания Православной церкви и постятся не только все многодневные посты, но также и в среду, и в пятницу только </w:t>
      </w:r>
      <w:r w:rsidRPr="00651E8B">
        <w:rPr>
          <w:b/>
          <w:sz w:val="28"/>
          <w:szCs w:val="28"/>
          <w:lang w:eastAsia="en-US"/>
        </w:rPr>
        <w:t>2%</w:t>
      </w:r>
      <w:r w:rsidRPr="00651E8B">
        <w:rPr>
          <w:sz w:val="28"/>
          <w:szCs w:val="28"/>
          <w:lang w:eastAsia="en-US"/>
        </w:rPr>
        <w:t xml:space="preserve"> опрошенного населения. Это практика либо самых молодых граждан – от 18 до 24 лет – </w:t>
      </w:r>
      <w:r w:rsidRPr="00651E8B">
        <w:rPr>
          <w:b/>
          <w:sz w:val="28"/>
          <w:szCs w:val="28"/>
          <w:lang w:eastAsia="en-US"/>
        </w:rPr>
        <w:t>4%</w:t>
      </w:r>
      <w:r w:rsidRPr="00651E8B">
        <w:rPr>
          <w:sz w:val="28"/>
          <w:szCs w:val="28"/>
          <w:lang w:eastAsia="en-US"/>
        </w:rPr>
        <w:t>, либо пожилых –</w:t>
      </w:r>
      <w:r w:rsidRPr="00651E8B">
        <w:rPr>
          <w:color w:val="FF0000"/>
          <w:sz w:val="28"/>
          <w:szCs w:val="28"/>
          <w:lang w:eastAsia="en-US"/>
        </w:rPr>
        <w:t xml:space="preserve"> </w:t>
      </w:r>
      <w:r w:rsidRPr="00651E8B">
        <w:rPr>
          <w:sz w:val="28"/>
          <w:szCs w:val="28"/>
          <w:lang w:eastAsia="en-US"/>
        </w:rPr>
        <w:t xml:space="preserve">старше 60 лет – </w:t>
      </w:r>
      <w:r w:rsidRPr="00651E8B">
        <w:rPr>
          <w:b/>
          <w:sz w:val="28"/>
          <w:szCs w:val="28"/>
          <w:lang w:eastAsia="en-US"/>
        </w:rPr>
        <w:t>5%</w:t>
      </w:r>
      <w:r w:rsidRPr="00651E8B">
        <w:rPr>
          <w:sz w:val="28"/>
          <w:szCs w:val="28"/>
          <w:lang w:eastAsia="en-US"/>
        </w:rPr>
        <w:t xml:space="preserve">. </w:t>
      </w:r>
    </w:p>
    <w:p w:rsidR="003A4D6D" w:rsidRPr="00651E8B" w:rsidRDefault="003A4D6D" w:rsidP="003A4D6D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651E8B">
        <w:rPr>
          <w:sz w:val="28"/>
          <w:szCs w:val="28"/>
          <w:lang w:eastAsia="en-US"/>
        </w:rPr>
        <w:t xml:space="preserve">Стараются соблюдать все многодневные посты (Великий, Успенский, Рождественский и Петров) </w:t>
      </w:r>
      <w:r w:rsidRPr="00651E8B">
        <w:rPr>
          <w:b/>
          <w:sz w:val="28"/>
          <w:szCs w:val="28"/>
          <w:lang w:eastAsia="en-US"/>
        </w:rPr>
        <w:t>3%</w:t>
      </w:r>
      <w:r w:rsidRPr="00651E8B">
        <w:rPr>
          <w:sz w:val="28"/>
          <w:szCs w:val="28"/>
          <w:lang w:eastAsia="en-US"/>
        </w:rPr>
        <w:t xml:space="preserve"> жителей Воронежской области, считающих себя православными. А у </w:t>
      </w:r>
      <w:r w:rsidRPr="00651E8B">
        <w:rPr>
          <w:b/>
          <w:sz w:val="28"/>
          <w:szCs w:val="28"/>
          <w:lang w:eastAsia="en-US"/>
        </w:rPr>
        <w:t>8%</w:t>
      </w:r>
      <w:r w:rsidRPr="00651E8B">
        <w:rPr>
          <w:sz w:val="28"/>
          <w:szCs w:val="28"/>
          <w:lang w:eastAsia="en-US"/>
        </w:rPr>
        <w:t xml:space="preserve"> опрошенных выработалась практика соблюдать только один Великий пост, который длится 40 дней, плюс к нему присоединяется страстная </w:t>
      </w:r>
      <w:proofErr w:type="spellStart"/>
      <w:r w:rsidRPr="00651E8B">
        <w:rPr>
          <w:sz w:val="28"/>
          <w:szCs w:val="28"/>
          <w:lang w:eastAsia="en-US"/>
        </w:rPr>
        <w:t>седьмица</w:t>
      </w:r>
      <w:proofErr w:type="spellEnd"/>
      <w:r w:rsidRPr="00651E8B">
        <w:rPr>
          <w:sz w:val="28"/>
          <w:szCs w:val="28"/>
          <w:lang w:eastAsia="en-US"/>
        </w:rPr>
        <w:t xml:space="preserve"> – неделя особо строгого поста перед Пасхой. </w:t>
      </w:r>
    </w:p>
    <w:p w:rsidR="00651E8B" w:rsidRDefault="003A4D6D" w:rsidP="003A4D6D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651E8B">
        <w:rPr>
          <w:sz w:val="28"/>
          <w:szCs w:val="28"/>
          <w:lang w:eastAsia="en-US"/>
        </w:rPr>
        <w:t xml:space="preserve">Но чаще всего жители православные отвечали: «Иногда пощусь, но нерегулярно» - </w:t>
      </w:r>
      <w:r w:rsidRPr="00651E8B">
        <w:rPr>
          <w:b/>
          <w:sz w:val="28"/>
          <w:szCs w:val="28"/>
          <w:lang w:eastAsia="en-US"/>
        </w:rPr>
        <w:t>23%</w:t>
      </w:r>
      <w:r w:rsidRPr="00651E8B">
        <w:rPr>
          <w:sz w:val="28"/>
          <w:szCs w:val="28"/>
          <w:lang w:eastAsia="en-US"/>
        </w:rPr>
        <w:t>.</w:t>
      </w:r>
    </w:p>
    <w:p w:rsidR="001C6FE9" w:rsidRDefault="00651E8B" w:rsidP="00651E8B">
      <w:pPr>
        <w:spacing w:line="276" w:lineRule="auto"/>
        <w:ind w:firstLine="567"/>
        <w:jc w:val="both"/>
        <w:rPr>
          <w:sz w:val="28"/>
          <w:szCs w:val="28"/>
        </w:rPr>
      </w:pPr>
      <w:r w:rsidRPr="00651E8B">
        <w:rPr>
          <w:sz w:val="28"/>
          <w:szCs w:val="28"/>
          <w:lang w:eastAsia="en-US"/>
        </w:rPr>
        <w:t>Как часто нужно молиться? Есть ли указания на это у святых отцов? Иоанн Златоуст свидетельствовал: «Если для слепого бедствие — не видеть солнца, то сколь велико бедствие для христианина — не молиться непрерывно и не вводить посредством молитвы в свою душу свет Христов». При этом</w:t>
      </w:r>
      <w:proofErr w:type="gramStart"/>
      <w:r w:rsidRPr="00651E8B">
        <w:rPr>
          <w:sz w:val="28"/>
          <w:szCs w:val="28"/>
          <w:lang w:eastAsia="en-US"/>
        </w:rPr>
        <w:t>,</w:t>
      </w:r>
      <w:proofErr w:type="gramEnd"/>
      <w:r w:rsidRPr="00651E8B">
        <w:rPr>
          <w:sz w:val="28"/>
          <w:szCs w:val="28"/>
          <w:lang w:eastAsia="en-US"/>
        </w:rPr>
        <w:t xml:space="preserve"> по его словам, м</w:t>
      </w:r>
      <w:r w:rsidRPr="00651E8B">
        <w:rPr>
          <w:sz w:val="28"/>
          <w:szCs w:val="28"/>
        </w:rPr>
        <w:t>есто нисколько не препятствует молитве, только бы было</w:t>
      </w:r>
      <w:r w:rsidRPr="00651E8B">
        <w:rPr>
          <w:color w:val="FF0000"/>
          <w:sz w:val="28"/>
          <w:szCs w:val="28"/>
        </w:rPr>
        <w:t xml:space="preserve"> </w:t>
      </w:r>
      <w:r w:rsidRPr="00651E8B">
        <w:rPr>
          <w:sz w:val="28"/>
          <w:szCs w:val="28"/>
        </w:rPr>
        <w:t xml:space="preserve">настроение души. Ему вторит св. Василий Великий: «И молиться надобно всегда, при всяком случае». Неужели и ветхозаветные пророки постоянно молились? Да, например, св. пророк Даниил говорил: «Лучше мне </w:t>
      </w:r>
      <w:proofErr w:type="spellStart"/>
      <w:r w:rsidRPr="00651E8B">
        <w:rPr>
          <w:sz w:val="28"/>
          <w:szCs w:val="28"/>
        </w:rPr>
        <w:t>умрети</w:t>
      </w:r>
      <w:proofErr w:type="spellEnd"/>
      <w:r w:rsidRPr="00651E8B">
        <w:rPr>
          <w:sz w:val="28"/>
          <w:szCs w:val="28"/>
        </w:rPr>
        <w:t>, нежели оставить молитву на мгновение ока». А уж в апостольских посланиях есть прямое указание на то, что молитва должна быть постоянной: «</w:t>
      </w:r>
      <w:r w:rsidRPr="00651E8B">
        <w:rPr>
          <w:iCs/>
          <w:sz w:val="28"/>
          <w:szCs w:val="28"/>
        </w:rPr>
        <w:t xml:space="preserve">Всегда </w:t>
      </w:r>
      <w:proofErr w:type="spellStart"/>
      <w:r w:rsidRPr="00651E8B">
        <w:rPr>
          <w:iCs/>
          <w:sz w:val="28"/>
          <w:szCs w:val="28"/>
        </w:rPr>
        <w:t>радуйтеся</w:t>
      </w:r>
      <w:proofErr w:type="spellEnd"/>
      <w:r w:rsidRPr="00651E8B">
        <w:rPr>
          <w:iCs/>
          <w:sz w:val="28"/>
          <w:szCs w:val="28"/>
        </w:rPr>
        <w:t xml:space="preserve">. Непрестанно </w:t>
      </w:r>
      <w:proofErr w:type="spellStart"/>
      <w:r w:rsidRPr="00651E8B">
        <w:rPr>
          <w:iCs/>
          <w:sz w:val="28"/>
          <w:szCs w:val="28"/>
        </w:rPr>
        <w:t>молитися</w:t>
      </w:r>
      <w:proofErr w:type="spellEnd"/>
      <w:r w:rsidRPr="00651E8B">
        <w:rPr>
          <w:iCs/>
          <w:sz w:val="28"/>
          <w:szCs w:val="28"/>
        </w:rPr>
        <w:t xml:space="preserve">. </w:t>
      </w:r>
      <w:proofErr w:type="gramStart"/>
      <w:r w:rsidRPr="00651E8B">
        <w:rPr>
          <w:iCs/>
          <w:sz w:val="28"/>
          <w:szCs w:val="28"/>
        </w:rPr>
        <w:t>О</w:t>
      </w:r>
      <w:proofErr w:type="gramEnd"/>
      <w:r w:rsidRPr="00651E8B">
        <w:rPr>
          <w:iCs/>
          <w:sz w:val="28"/>
          <w:szCs w:val="28"/>
        </w:rPr>
        <w:t xml:space="preserve"> всем благодарите</w:t>
      </w:r>
      <w:r w:rsidRPr="00651E8B">
        <w:rPr>
          <w:sz w:val="28"/>
          <w:szCs w:val="28"/>
        </w:rPr>
        <w:t xml:space="preserve">» (1 </w:t>
      </w:r>
      <w:proofErr w:type="spellStart"/>
      <w:r w:rsidRPr="00651E8B">
        <w:rPr>
          <w:sz w:val="28"/>
          <w:szCs w:val="28"/>
        </w:rPr>
        <w:t>Сол</w:t>
      </w:r>
      <w:proofErr w:type="spellEnd"/>
      <w:r w:rsidRPr="00651E8B">
        <w:rPr>
          <w:sz w:val="28"/>
          <w:szCs w:val="28"/>
        </w:rPr>
        <w:t xml:space="preserve">. 5 , 16-18). Непрестанная молитва, тем не менее, была и остаётся редким и потаенным даром, поэтому мы не решились спрашивать о ней в социологическом опросе, а спрашивали лишь о регулярности молитвенного обращения к Богу.  </w:t>
      </w:r>
    </w:p>
    <w:p w:rsidR="00651E8B" w:rsidRPr="00651E8B" w:rsidRDefault="001C6FE9" w:rsidP="00651E8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Pr="001C6FE9">
        <w:rPr>
          <w:i/>
          <w:sz w:val="28"/>
          <w:szCs w:val="28"/>
        </w:rPr>
        <w:t>«Молитесь ли Вы Богу?»</w:t>
      </w:r>
      <w:r>
        <w:rPr>
          <w:sz w:val="28"/>
          <w:szCs w:val="28"/>
        </w:rPr>
        <w:t xml:space="preserve"> - </w:t>
      </w:r>
      <w:r w:rsidR="00651E8B" w:rsidRPr="00651E8B">
        <w:rPr>
          <w:sz w:val="28"/>
          <w:szCs w:val="28"/>
        </w:rPr>
        <w:t xml:space="preserve"> </w:t>
      </w:r>
      <w:r w:rsidR="004561C2">
        <w:rPr>
          <w:sz w:val="28"/>
          <w:szCs w:val="28"/>
        </w:rPr>
        <w:t xml:space="preserve">выявил следующие ответы: </w:t>
      </w:r>
      <w:r w:rsidR="004561C2" w:rsidRPr="004561C2">
        <w:rPr>
          <w:i/>
          <w:sz w:val="28"/>
          <w:szCs w:val="28"/>
        </w:rPr>
        <w:t>«в редких случаях»</w:t>
      </w:r>
      <w:r w:rsidR="004561C2">
        <w:rPr>
          <w:sz w:val="28"/>
          <w:szCs w:val="28"/>
        </w:rPr>
        <w:t xml:space="preserve"> - 36,4%, </w:t>
      </w:r>
      <w:r w:rsidR="004561C2" w:rsidRPr="004561C2">
        <w:rPr>
          <w:i/>
          <w:sz w:val="28"/>
          <w:szCs w:val="28"/>
        </w:rPr>
        <w:t>«регулярно»</w:t>
      </w:r>
      <w:r w:rsidR="004561C2">
        <w:rPr>
          <w:sz w:val="28"/>
          <w:szCs w:val="28"/>
        </w:rPr>
        <w:t xml:space="preserve"> – 47,7%, </w:t>
      </w:r>
      <w:r w:rsidR="004561C2" w:rsidRPr="004561C2">
        <w:rPr>
          <w:i/>
          <w:sz w:val="28"/>
          <w:szCs w:val="28"/>
        </w:rPr>
        <w:t>«не молюсь»</w:t>
      </w:r>
      <w:r w:rsidR="004561C2">
        <w:rPr>
          <w:sz w:val="28"/>
          <w:szCs w:val="28"/>
        </w:rPr>
        <w:t xml:space="preserve"> - 15,9%. </w:t>
      </w:r>
    </w:p>
    <w:p w:rsidR="00651E8B" w:rsidRPr="00651E8B" w:rsidRDefault="00651E8B" w:rsidP="00651E8B">
      <w:pPr>
        <w:spacing w:line="276" w:lineRule="auto"/>
        <w:ind w:firstLine="567"/>
        <w:jc w:val="both"/>
        <w:rPr>
          <w:sz w:val="28"/>
          <w:szCs w:val="28"/>
        </w:rPr>
      </w:pPr>
      <w:r w:rsidRPr="00651E8B">
        <w:rPr>
          <w:sz w:val="28"/>
          <w:szCs w:val="28"/>
        </w:rPr>
        <w:t>Оказалось, что почти половина православных жителей Воронежской области (</w:t>
      </w:r>
      <w:r w:rsidRPr="00651E8B">
        <w:rPr>
          <w:b/>
          <w:sz w:val="28"/>
          <w:szCs w:val="28"/>
        </w:rPr>
        <w:t>48%</w:t>
      </w:r>
      <w:r w:rsidRPr="00651E8B">
        <w:rPr>
          <w:sz w:val="28"/>
          <w:szCs w:val="28"/>
        </w:rPr>
        <w:t xml:space="preserve">) регулярно обращаются к Богу с молитвой. Среди пожилых людей это число возрастает до </w:t>
      </w:r>
      <w:r w:rsidRPr="00651E8B">
        <w:rPr>
          <w:b/>
          <w:sz w:val="28"/>
          <w:szCs w:val="28"/>
        </w:rPr>
        <w:t>64%</w:t>
      </w:r>
      <w:r w:rsidRPr="00651E8B">
        <w:rPr>
          <w:sz w:val="28"/>
          <w:szCs w:val="28"/>
        </w:rPr>
        <w:t xml:space="preserve">. Правда, неизвестна степень этой регулярности – для одного человека это может быть каждый день, для другого – иначе. Тем не менее, решать – регулярно они молятся или нет – мы предложили самим респондентам. И каждый отвечал, оперируя собственным представлением о регулярности. </w:t>
      </w:r>
    </w:p>
    <w:p w:rsidR="00651E8B" w:rsidRDefault="00651E8B" w:rsidP="00651E8B">
      <w:pPr>
        <w:spacing w:line="276" w:lineRule="auto"/>
        <w:ind w:firstLine="567"/>
        <w:jc w:val="both"/>
        <w:rPr>
          <w:sz w:val="28"/>
          <w:szCs w:val="28"/>
        </w:rPr>
      </w:pPr>
      <w:r w:rsidRPr="00651E8B">
        <w:rPr>
          <w:sz w:val="28"/>
          <w:szCs w:val="28"/>
        </w:rPr>
        <w:t xml:space="preserve">Признались, что обращаются к Богу с молитвой лишь в редких случаях, </w:t>
      </w:r>
      <w:r w:rsidRPr="00651E8B">
        <w:rPr>
          <w:b/>
          <w:sz w:val="28"/>
          <w:szCs w:val="28"/>
        </w:rPr>
        <w:t>36%</w:t>
      </w:r>
      <w:r w:rsidRPr="00651E8B">
        <w:rPr>
          <w:sz w:val="28"/>
          <w:szCs w:val="28"/>
        </w:rPr>
        <w:t xml:space="preserve"> опрошенных, называющих себя «православными».  И, наконец, </w:t>
      </w:r>
      <w:r w:rsidRPr="00651E8B">
        <w:rPr>
          <w:b/>
          <w:sz w:val="28"/>
          <w:szCs w:val="28"/>
        </w:rPr>
        <w:t>16%</w:t>
      </w:r>
      <w:r w:rsidRPr="00651E8B">
        <w:rPr>
          <w:sz w:val="28"/>
          <w:szCs w:val="28"/>
        </w:rPr>
        <w:t xml:space="preserve"> «православных» и вовсе никогда не молятся.</w:t>
      </w:r>
    </w:p>
    <w:p w:rsidR="00507628" w:rsidRDefault="00507628" w:rsidP="00507628">
      <w:pPr>
        <w:spacing w:line="276" w:lineRule="auto"/>
        <w:ind w:firstLine="567"/>
        <w:jc w:val="both"/>
      </w:pPr>
      <w:r w:rsidRPr="00507628">
        <w:rPr>
          <w:sz w:val="28"/>
          <w:szCs w:val="28"/>
        </w:rPr>
        <w:t xml:space="preserve">Ежедневное чтение Евангелия – норма, рекомендуемая Православной церковью. Предполагается, что её прихожане должны читать по </w:t>
      </w:r>
      <w:proofErr w:type="gramStart"/>
      <w:r w:rsidRPr="00507628">
        <w:rPr>
          <w:sz w:val="28"/>
          <w:szCs w:val="28"/>
        </w:rPr>
        <w:t>одной-две</w:t>
      </w:r>
      <w:proofErr w:type="gramEnd"/>
      <w:r w:rsidRPr="00507628">
        <w:rPr>
          <w:sz w:val="28"/>
          <w:szCs w:val="28"/>
        </w:rPr>
        <w:t xml:space="preserve"> главе </w:t>
      </w:r>
      <w:r w:rsidRPr="00507628">
        <w:rPr>
          <w:sz w:val="28"/>
          <w:szCs w:val="28"/>
        </w:rPr>
        <w:lastRenderedPageBreak/>
        <w:t>Евангелия каждый день. Считается, что читать Евангелие можно всю жизнь</w:t>
      </w:r>
      <w:r w:rsidRPr="00507628">
        <w:rPr>
          <w:color w:val="00FFFF"/>
          <w:sz w:val="28"/>
          <w:szCs w:val="28"/>
        </w:rPr>
        <w:t xml:space="preserve"> </w:t>
      </w:r>
      <w:r w:rsidRPr="00507628">
        <w:rPr>
          <w:sz w:val="28"/>
          <w:szCs w:val="28"/>
        </w:rPr>
        <w:t>и каждый раз, по мере духовного роста человека, в этой книге будет открываться что-то новое. В то же время святые отцы свидетельствуют, что для человека, любящего только себя, для того, кто не решается на самоотвержение, Евангелие будет закрыто: он читает лишь букву, а истинный смысл</w:t>
      </w:r>
      <w:r w:rsidRPr="00507628">
        <w:rPr>
          <w:color w:val="00FFFF"/>
          <w:sz w:val="28"/>
          <w:szCs w:val="28"/>
        </w:rPr>
        <w:t xml:space="preserve"> </w:t>
      </w:r>
      <w:r w:rsidRPr="00507628">
        <w:rPr>
          <w:sz w:val="28"/>
          <w:szCs w:val="28"/>
        </w:rPr>
        <w:t xml:space="preserve">остается для него под непроницаемою завесою. Чтение Евангелия и писаний святых отцов св. Игнатий Брянчанинов  называет необходимейшим условий для жизни православного христианина, «родителем и царем всех добродетелей». В древности часто практиковалось заучивание Евангелия и других книг наизусть. Например, в монастыре св. </w:t>
      </w:r>
      <w:proofErr w:type="spellStart"/>
      <w:r w:rsidRPr="00507628">
        <w:rPr>
          <w:sz w:val="28"/>
          <w:szCs w:val="28"/>
        </w:rPr>
        <w:t>Пахомия</w:t>
      </w:r>
      <w:proofErr w:type="spellEnd"/>
      <w:r w:rsidRPr="00507628">
        <w:rPr>
          <w:sz w:val="28"/>
          <w:szCs w:val="28"/>
        </w:rPr>
        <w:t xml:space="preserve"> всякий  </w:t>
      </w:r>
      <w:r w:rsidRPr="00507628">
        <w:rPr>
          <w:bCs/>
          <w:sz w:val="28"/>
          <w:szCs w:val="28"/>
        </w:rPr>
        <w:t>приходящий в обитель должен был непременно выучить на память Псалтырь и Евангелие</w:t>
      </w:r>
      <w:r w:rsidRPr="005F3B20">
        <w:rPr>
          <w:bCs/>
        </w:rPr>
        <w:t>.</w:t>
      </w:r>
      <w:r w:rsidRPr="005F3B20">
        <w:t xml:space="preserve"> </w:t>
      </w:r>
    </w:p>
    <w:p w:rsidR="00507628" w:rsidRPr="00CA5699" w:rsidRDefault="00CA5699" w:rsidP="00507628">
      <w:pPr>
        <w:keepNext/>
        <w:ind w:firstLine="567"/>
        <w:jc w:val="both"/>
        <w:outlineLvl w:val="2"/>
        <w:rPr>
          <w:sz w:val="28"/>
          <w:szCs w:val="28"/>
        </w:rPr>
      </w:pPr>
      <w:r>
        <w:rPr>
          <w:rFonts w:cs="Arial"/>
          <w:bCs/>
          <w:spacing w:val="-4"/>
          <w:sz w:val="28"/>
          <w:szCs w:val="28"/>
        </w:rPr>
        <w:t xml:space="preserve">Вопрос к жителям Воронежской области: </w:t>
      </w:r>
      <w:r w:rsidR="00507628">
        <w:rPr>
          <w:rFonts w:cs="Arial"/>
          <w:bCs/>
          <w:i/>
          <w:spacing w:val="-4"/>
          <w:sz w:val="28"/>
          <w:szCs w:val="28"/>
        </w:rPr>
        <w:t>«</w:t>
      </w:r>
      <w:r w:rsidR="00507628" w:rsidRPr="00507628">
        <w:rPr>
          <w:rFonts w:cs="Arial"/>
          <w:bCs/>
          <w:i/>
          <w:spacing w:val="-4"/>
          <w:sz w:val="28"/>
          <w:szCs w:val="28"/>
        </w:rPr>
        <w:t xml:space="preserve">Читаете ли вы </w:t>
      </w:r>
      <w:r w:rsidR="00DB23CC">
        <w:rPr>
          <w:rFonts w:cs="Arial"/>
          <w:bCs/>
          <w:i/>
          <w:spacing w:val="-4"/>
          <w:sz w:val="28"/>
          <w:szCs w:val="28"/>
        </w:rPr>
        <w:t>Е</w:t>
      </w:r>
      <w:r w:rsidR="00507628" w:rsidRPr="00507628">
        <w:rPr>
          <w:rFonts w:cs="Arial"/>
          <w:bCs/>
          <w:i/>
          <w:spacing w:val="-4"/>
          <w:sz w:val="28"/>
          <w:szCs w:val="28"/>
        </w:rPr>
        <w:t>вангелие и другую религиозную литературу</w:t>
      </w:r>
      <w:r w:rsidR="00507628" w:rsidRPr="00507628">
        <w:rPr>
          <w:rFonts w:cs="Arial"/>
          <w:bCs/>
          <w:i/>
          <w:caps/>
          <w:spacing w:val="-4"/>
          <w:sz w:val="28"/>
          <w:szCs w:val="28"/>
        </w:rPr>
        <w:t>?</w:t>
      </w:r>
      <w:r w:rsidR="00507628">
        <w:rPr>
          <w:rFonts w:cs="Arial"/>
          <w:bCs/>
          <w:i/>
          <w:caps/>
          <w:spacing w:val="-4"/>
          <w:sz w:val="28"/>
          <w:szCs w:val="28"/>
        </w:rPr>
        <w:t>»</w:t>
      </w:r>
      <w:r>
        <w:rPr>
          <w:rFonts w:cs="Arial"/>
          <w:bCs/>
          <w:i/>
          <w:caps/>
          <w:spacing w:val="-4"/>
          <w:sz w:val="28"/>
          <w:szCs w:val="28"/>
        </w:rPr>
        <w:t xml:space="preserve">, - </w:t>
      </w:r>
      <w:r>
        <w:rPr>
          <w:rFonts w:cs="Arial"/>
          <w:bCs/>
          <w:spacing w:val="-4"/>
          <w:sz w:val="28"/>
          <w:szCs w:val="28"/>
        </w:rPr>
        <w:t>выявил такую картину</w:t>
      </w:r>
      <w:r w:rsidRPr="00CA5699">
        <w:rPr>
          <w:rFonts w:cs="Arial"/>
          <w:bCs/>
          <w:i/>
          <w:caps/>
          <w:spacing w:val="-4"/>
          <w:sz w:val="28"/>
          <w:szCs w:val="28"/>
        </w:rPr>
        <w:t>: «</w:t>
      </w:r>
      <w:r w:rsidRPr="00CA5699">
        <w:rPr>
          <w:rFonts w:cs="Arial"/>
          <w:bCs/>
          <w:i/>
          <w:spacing w:val="-4"/>
          <w:sz w:val="28"/>
          <w:szCs w:val="28"/>
        </w:rPr>
        <w:t>да, изредка</w:t>
      </w:r>
      <w:r w:rsidRPr="00CA5699">
        <w:rPr>
          <w:rFonts w:cs="Arial"/>
          <w:bCs/>
          <w:i/>
          <w:caps/>
          <w:spacing w:val="-4"/>
          <w:sz w:val="28"/>
          <w:szCs w:val="28"/>
        </w:rPr>
        <w:t>»</w:t>
      </w:r>
      <w:r>
        <w:rPr>
          <w:rFonts w:cs="Arial"/>
          <w:bCs/>
          <w:caps/>
          <w:spacing w:val="-4"/>
          <w:sz w:val="28"/>
          <w:szCs w:val="28"/>
        </w:rPr>
        <w:t xml:space="preserve"> - 32,8%, </w:t>
      </w:r>
      <w:r w:rsidRPr="00DB23CC">
        <w:rPr>
          <w:rFonts w:cs="Arial"/>
          <w:bCs/>
          <w:i/>
          <w:caps/>
          <w:spacing w:val="-4"/>
          <w:sz w:val="28"/>
          <w:szCs w:val="28"/>
        </w:rPr>
        <w:t>«</w:t>
      </w:r>
      <w:r w:rsidRPr="00DB23CC">
        <w:rPr>
          <w:i/>
          <w:sz w:val="28"/>
          <w:szCs w:val="28"/>
        </w:rPr>
        <w:t xml:space="preserve">да, регулярно» </w:t>
      </w:r>
      <w:r>
        <w:rPr>
          <w:sz w:val="28"/>
          <w:szCs w:val="28"/>
        </w:rPr>
        <w:t xml:space="preserve">- </w:t>
      </w:r>
      <w:r w:rsidR="00DB23CC">
        <w:rPr>
          <w:sz w:val="28"/>
          <w:szCs w:val="28"/>
        </w:rPr>
        <w:t>14,6%</w:t>
      </w:r>
      <w:r>
        <w:rPr>
          <w:sz w:val="28"/>
          <w:szCs w:val="28"/>
        </w:rPr>
        <w:t xml:space="preserve">, </w:t>
      </w:r>
      <w:r w:rsidR="00DB23CC" w:rsidRPr="00DB23CC">
        <w:rPr>
          <w:i/>
          <w:sz w:val="28"/>
          <w:szCs w:val="28"/>
        </w:rPr>
        <w:t>«нет, не читаю»</w:t>
      </w:r>
      <w:r w:rsidR="00DB23CC">
        <w:rPr>
          <w:sz w:val="28"/>
          <w:szCs w:val="28"/>
        </w:rPr>
        <w:t xml:space="preserve"> - 52,6%. </w:t>
      </w:r>
    </w:p>
    <w:p w:rsidR="003A4D6D" w:rsidRPr="00DB23CC" w:rsidRDefault="003A4D6D" w:rsidP="00DB23CC">
      <w:pPr>
        <w:spacing w:line="276" w:lineRule="auto"/>
        <w:ind w:firstLine="567"/>
        <w:jc w:val="both"/>
        <w:rPr>
          <w:sz w:val="28"/>
          <w:szCs w:val="28"/>
        </w:rPr>
      </w:pPr>
      <w:r w:rsidRPr="00DB23CC">
        <w:rPr>
          <w:sz w:val="28"/>
          <w:szCs w:val="28"/>
        </w:rPr>
        <w:t xml:space="preserve">Сегодня регулярно читают Евангелие и другую религиозную литературу </w:t>
      </w:r>
      <w:r w:rsidRPr="00DB23CC">
        <w:rPr>
          <w:b/>
          <w:sz w:val="28"/>
          <w:szCs w:val="28"/>
        </w:rPr>
        <w:t>15%</w:t>
      </w:r>
      <w:r w:rsidRPr="00DB23CC">
        <w:rPr>
          <w:sz w:val="28"/>
          <w:szCs w:val="28"/>
        </w:rPr>
        <w:t xml:space="preserve"> православных жителей Воронежской области. По мере взросления респондентов регулярность обращения к духовной литературе возрастает вдвое (с </w:t>
      </w:r>
      <w:r w:rsidRPr="00DB23CC">
        <w:rPr>
          <w:b/>
          <w:sz w:val="28"/>
          <w:szCs w:val="28"/>
        </w:rPr>
        <w:t>10%</w:t>
      </w:r>
      <w:r w:rsidRPr="00DB23CC">
        <w:rPr>
          <w:sz w:val="28"/>
          <w:szCs w:val="28"/>
        </w:rPr>
        <w:t xml:space="preserve"> до </w:t>
      </w:r>
      <w:r w:rsidRPr="00DB23CC">
        <w:rPr>
          <w:b/>
          <w:sz w:val="28"/>
          <w:szCs w:val="28"/>
        </w:rPr>
        <w:t>20%</w:t>
      </w:r>
      <w:r w:rsidRPr="00DB23CC">
        <w:rPr>
          <w:sz w:val="28"/>
          <w:szCs w:val="28"/>
        </w:rPr>
        <w:t xml:space="preserve">). </w:t>
      </w:r>
    </w:p>
    <w:p w:rsidR="00DB23CC" w:rsidRDefault="003A4D6D" w:rsidP="00DB23CC">
      <w:pPr>
        <w:spacing w:line="276" w:lineRule="auto"/>
        <w:ind w:firstLine="567"/>
        <w:jc w:val="both"/>
        <w:rPr>
          <w:sz w:val="28"/>
          <w:szCs w:val="28"/>
        </w:rPr>
      </w:pPr>
      <w:r w:rsidRPr="00DB23CC">
        <w:rPr>
          <w:sz w:val="28"/>
          <w:szCs w:val="28"/>
        </w:rPr>
        <w:t>Каждый третий опрошенный обращается к духовной литературе изредка (</w:t>
      </w:r>
      <w:r w:rsidRPr="00DB23CC">
        <w:rPr>
          <w:b/>
          <w:sz w:val="28"/>
          <w:szCs w:val="28"/>
        </w:rPr>
        <w:t>33%</w:t>
      </w:r>
      <w:r w:rsidRPr="00DB23CC">
        <w:rPr>
          <w:sz w:val="28"/>
          <w:szCs w:val="28"/>
        </w:rPr>
        <w:t xml:space="preserve">). А большинство людей, называющих себя «православными», никогда не читают Евангелие и другие книги религиозной тематики. </w:t>
      </w:r>
    </w:p>
    <w:p w:rsidR="008C30E3" w:rsidRPr="008C30E3" w:rsidRDefault="000A522A" w:rsidP="00DB23CC">
      <w:pPr>
        <w:spacing w:line="276" w:lineRule="auto"/>
        <w:ind w:firstLine="567"/>
        <w:jc w:val="both"/>
        <w:rPr>
          <w:sz w:val="28"/>
          <w:szCs w:val="28"/>
        </w:rPr>
      </w:pPr>
      <w:r w:rsidRPr="008C30E3">
        <w:rPr>
          <w:sz w:val="28"/>
          <w:szCs w:val="28"/>
        </w:rPr>
        <w:t xml:space="preserve">Православная телекомпания «Союз» учреждена Екатеринбургской епархией Русской </w:t>
      </w:r>
      <w:r w:rsidR="00DB23CC" w:rsidRPr="008C30E3">
        <w:rPr>
          <w:sz w:val="28"/>
          <w:szCs w:val="28"/>
        </w:rPr>
        <w:t>Православной Церкви на базе собственной телестудии</w:t>
      </w:r>
      <w:r w:rsidR="00266CAF" w:rsidRPr="008C30E3">
        <w:rPr>
          <w:sz w:val="28"/>
          <w:szCs w:val="28"/>
        </w:rPr>
        <w:t xml:space="preserve">. </w:t>
      </w:r>
      <w:r w:rsidR="008C30E3">
        <w:rPr>
          <w:sz w:val="28"/>
          <w:szCs w:val="28"/>
        </w:rPr>
        <w:t xml:space="preserve">С </w:t>
      </w:r>
      <w:r w:rsidR="008C30E3" w:rsidRPr="008C30E3">
        <w:rPr>
          <w:sz w:val="28"/>
          <w:szCs w:val="28"/>
        </w:rPr>
        <w:t xml:space="preserve">2005 года </w:t>
      </w:r>
      <w:r w:rsidR="002B79A6">
        <w:rPr>
          <w:sz w:val="28"/>
          <w:szCs w:val="28"/>
        </w:rPr>
        <w:t xml:space="preserve">православный канал «Союз» </w:t>
      </w:r>
      <w:r w:rsidR="00266CAF" w:rsidRPr="008C30E3">
        <w:rPr>
          <w:sz w:val="28"/>
          <w:szCs w:val="28"/>
        </w:rPr>
        <w:t xml:space="preserve"> </w:t>
      </w:r>
      <w:r w:rsidR="00DB23CC" w:rsidRPr="008C30E3">
        <w:rPr>
          <w:sz w:val="28"/>
          <w:szCs w:val="28"/>
        </w:rPr>
        <w:t>освещает деятельность многих епархий Русской Православной Церкви не только в России, но и</w:t>
      </w:r>
      <w:r w:rsidR="00DB23CC" w:rsidRPr="008C30E3">
        <w:rPr>
          <w:color w:val="FF0000"/>
          <w:sz w:val="28"/>
          <w:szCs w:val="28"/>
        </w:rPr>
        <w:t xml:space="preserve"> </w:t>
      </w:r>
      <w:r w:rsidR="00DB23CC" w:rsidRPr="008C30E3">
        <w:rPr>
          <w:sz w:val="28"/>
          <w:szCs w:val="28"/>
        </w:rPr>
        <w:t xml:space="preserve">расположенных на территориях некоторых стран СНГ. С октября 2010 года русскоязычные жители Европы смогли смотреть телеканал «Союз» со спутника «HotBird-6», а Северной Америки – «Galaxy-19». Пользователям Интернета доступна круглосуточная </w:t>
      </w:r>
      <w:hyperlink r:id="rId7" w:history="1">
        <w:proofErr w:type="spellStart"/>
        <w:r w:rsidR="00DB23CC" w:rsidRPr="008C30E3">
          <w:rPr>
            <w:sz w:val="28"/>
            <w:szCs w:val="28"/>
          </w:rPr>
          <w:t>on-line</w:t>
        </w:r>
        <w:proofErr w:type="spellEnd"/>
        <w:r w:rsidR="00DB23CC" w:rsidRPr="008C30E3">
          <w:rPr>
            <w:sz w:val="28"/>
            <w:szCs w:val="28"/>
          </w:rPr>
          <w:t xml:space="preserve"> трансляция</w:t>
        </w:r>
      </w:hyperlink>
      <w:r w:rsidR="00DB23CC" w:rsidRPr="008C30E3">
        <w:rPr>
          <w:sz w:val="28"/>
          <w:szCs w:val="28"/>
        </w:rPr>
        <w:t xml:space="preserve"> передач телеканала. В планах телеканала на ближайшие годы – продолжение развития спутникового вещания: на Южную Америку, Австралию и Азию. Телеканал «Союз» является, по сути, реальным общественным телевидением, так как существует исключительно на пожертвования своих зрителей. </w:t>
      </w:r>
    </w:p>
    <w:p w:rsidR="002B79A6" w:rsidRDefault="00DB23CC" w:rsidP="00DB23CC">
      <w:pPr>
        <w:spacing w:line="276" w:lineRule="auto"/>
        <w:ind w:firstLine="567"/>
        <w:jc w:val="both"/>
      </w:pPr>
      <w:r w:rsidRPr="008C30E3">
        <w:rPr>
          <w:sz w:val="28"/>
          <w:szCs w:val="28"/>
        </w:rPr>
        <w:t xml:space="preserve">Сегодня регулярно смотрят телеканал «Союз» </w:t>
      </w:r>
      <w:r w:rsidRPr="008C30E3">
        <w:rPr>
          <w:b/>
          <w:sz w:val="28"/>
          <w:szCs w:val="28"/>
        </w:rPr>
        <w:t>9%</w:t>
      </w:r>
      <w:r w:rsidRPr="008C30E3">
        <w:rPr>
          <w:sz w:val="28"/>
          <w:szCs w:val="28"/>
        </w:rPr>
        <w:t xml:space="preserve"> жителей районов Воронежской области. Среди пожилых зрителей число приверженцев телеканала возрастает до </w:t>
      </w:r>
      <w:r w:rsidRPr="008C30E3">
        <w:rPr>
          <w:b/>
          <w:sz w:val="28"/>
          <w:szCs w:val="28"/>
        </w:rPr>
        <w:t>13%</w:t>
      </w:r>
      <w:r w:rsidRPr="008C30E3">
        <w:rPr>
          <w:sz w:val="28"/>
          <w:szCs w:val="28"/>
        </w:rPr>
        <w:t xml:space="preserve">. </w:t>
      </w:r>
      <w:r w:rsidR="008C30E3" w:rsidRPr="008C30E3">
        <w:rPr>
          <w:sz w:val="28"/>
          <w:szCs w:val="28"/>
        </w:rPr>
        <w:t xml:space="preserve"> </w:t>
      </w:r>
      <w:r w:rsidRPr="008C30E3">
        <w:rPr>
          <w:sz w:val="28"/>
          <w:szCs w:val="28"/>
        </w:rPr>
        <w:t xml:space="preserve">Изредка настраивают свои телеприемники на канал «Союз» </w:t>
      </w:r>
      <w:r w:rsidRPr="008C30E3">
        <w:rPr>
          <w:b/>
          <w:sz w:val="28"/>
          <w:szCs w:val="28"/>
        </w:rPr>
        <w:t>29%</w:t>
      </w:r>
      <w:r w:rsidRPr="008C30E3">
        <w:rPr>
          <w:sz w:val="28"/>
          <w:szCs w:val="28"/>
        </w:rPr>
        <w:t xml:space="preserve"> опрошенных, а </w:t>
      </w:r>
      <w:r w:rsidRPr="008C30E3">
        <w:rPr>
          <w:b/>
          <w:sz w:val="28"/>
          <w:szCs w:val="28"/>
        </w:rPr>
        <w:t>62%</w:t>
      </w:r>
      <w:r w:rsidRPr="008C30E3">
        <w:rPr>
          <w:sz w:val="28"/>
          <w:szCs w:val="28"/>
        </w:rPr>
        <w:t xml:space="preserve"> «православных» в районных городах и селах Воронежской области не смотрят этот канал никогда. Не исключено, что это вызвано не только отсутствием интереса, но и техническими проблемами трансляции спутниковых каналов в сельской местности.</w:t>
      </w:r>
      <w:r>
        <w:t xml:space="preserve"> </w:t>
      </w:r>
    </w:p>
    <w:sectPr w:rsidR="002B79A6" w:rsidSect="001716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3313"/>
    <w:multiLevelType w:val="hybridMultilevel"/>
    <w:tmpl w:val="5F20A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310506"/>
    <w:multiLevelType w:val="hybridMultilevel"/>
    <w:tmpl w:val="BB8A0BC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6D"/>
    <w:rsid w:val="0004285E"/>
    <w:rsid w:val="00065E15"/>
    <w:rsid w:val="000A522A"/>
    <w:rsid w:val="000C6A18"/>
    <w:rsid w:val="00134C21"/>
    <w:rsid w:val="001716EB"/>
    <w:rsid w:val="001A76FD"/>
    <w:rsid w:val="001C6FE9"/>
    <w:rsid w:val="00266CAF"/>
    <w:rsid w:val="002A16C4"/>
    <w:rsid w:val="002B79A6"/>
    <w:rsid w:val="00317633"/>
    <w:rsid w:val="003A16AA"/>
    <w:rsid w:val="003A4D6D"/>
    <w:rsid w:val="004561C2"/>
    <w:rsid w:val="00485FAD"/>
    <w:rsid w:val="004C5090"/>
    <w:rsid w:val="004D2187"/>
    <w:rsid w:val="00506E91"/>
    <w:rsid w:val="00507628"/>
    <w:rsid w:val="00562F9B"/>
    <w:rsid w:val="00571320"/>
    <w:rsid w:val="005B0C90"/>
    <w:rsid w:val="005F1470"/>
    <w:rsid w:val="00622D6E"/>
    <w:rsid w:val="0064578E"/>
    <w:rsid w:val="00651E8B"/>
    <w:rsid w:val="006701F4"/>
    <w:rsid w:val="007A239B"/>
    <w:rsid w:val="007A3CAA"/>
    <w:rsid w:val="007F3537"/>
    <w:rsid w:val="008C0CC5"/>
    <w:rsid w:val="008C30E3"/>
    <w:rsid w:val="009454CF"/>
    <w:rsid w:val="00994C60"/>
    <w:rsid w:val="009C7AB7"/>
    <w:rsid w:val="00A94C52"/>
    <w:rsid w:val="00B521ED"/>
    <w:rsid w:val="00BB5F88"/>
    <w:rsid w:val="00C24C06"/>
    <w:rsid w:val="00CA5699"/>
    <w:rsid w:val="00DB23CC"/>
    <w:rsid w:val="00F6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28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701F4"/>
    <w:rPr>
      <w:b/>
      <w:bCs/>
    </w:rPr>
  </w:style>
  <w:style w:type="paragraph" w:styleId="a6">
    <w:name w:val="List Paragraph"/>
    <w:basedOn w:val="a"/>
    <w:uiPriority w:val="34"/>
    <w:qFormat/>
    <w:rsid w:val="00622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28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701F4"/>
    <w:rPr>
      <w:b/>
      <w:bCs/>
    </w:rPr>
  </w:style>
  <w:style w:type="paragraph" w:styleId="a6">
    <w:name w:val="List Paragraph"/>
    <w:basedOn w:val="a"/>
    <w:uiPriority w:val="34"/>
    <w:qFormat/>
    <w:rsid w:val="0062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509">
          <w:marLeft w:val="0"/>
          <w:marRight w:val="0"/>
          <w:marTop w:val="0"/>
          <w:marBottom w:val="150"/>
          <w:divBdr>
            <w:top w:val="single" w:sz="6" w:space="4" w:color="E2DFE0"/>
            <w:left w:val="single" w:sz="6" w:space="4" w:color="E2DFE0"/>
            <w:bottom w:val="single" w:sz="6" w:space="15" w:color="E2DFE0"/>
            <w:right w:val="single" w:sz="6" w:space="4" w:color="E2DFE0"/>
          </w:divBdr>
          <w:divsChild>
            <w:div w:id="468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5240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5" w:color="E2DFE0"/>
                        <w:left w:val="single" w:sz="6" w:space="5" w:color="E2DFE0"/>
                        <w:bottom w:val="single" w:sz="6" w:space="5" w:color="E2DFE0"/>
                        <w:right w:val="single" w:sz="6" w:space="5" w:color="E2DFE0"/>
                      </w:divBdr>
                      <w:divsChild>
                        <w:div w:id="1731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9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v-soyuz.ru/et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1942336874051599E-2"/>
          <c:y val="0.13750000000000001"/>
          <c:w val="0.91654021244309558"/>
          <c:h val="0.6125000000000000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Воронеж 2002 год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0.68</c:v>
                </c:pt>
                <c:pt idx="1">
                  <c:v>0.23</c:v>
                </c:pt>
                <c:pt idx="2">
                  <c:v>0.09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Воронеж 2006 год</c:v>
                </c:pt>
              </c:strCache>
            </c:strRef>
          </c:tx>
          <c:spPr>
            <a:pattFill prst="dashHorz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0.78</c:v>
                </c:pt>
                <c:pt idx="1">
                  <c:v>0.17</c:v>
                </c:pt>
                <c:pt idx="2">
                  <c:v>0.05</c:v>
                </c:pt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Районы Воронежской области 2012 год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0.83</c:v>
                </c:pt>
                <c:pt idx="1">
                  <c:v>0.12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005440"/>
        <c:axId val="149006976"/>
      </c:barChart>
      <c:catAx>
        <c:axId val="14900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49006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00697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49005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0076417577847609"/>
          <c:y val="3.8919040487170743E-2"/>
          <c:w val="0.4992358828173738"/>
          <c:h val="0.3531647367608460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 pitchFamily="34" charset="0"/>
          <a:ea typeface="Arial Cyr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---//---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2012-11-15T06:27:00Z</dcterms:created>
  <dcterms:modified xsi:type="dcterms:W3CDTF">2012-11-15T06:27:00Z</dcterms:modified>
</cp:coreProperties>
</file>